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E01" w:rsidRDefault="005A2E01" w:rsidP="005A2E01">
      <w:pPr>
        <w:jc w:val="both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5A2E01" w:rsidRDefault="005A2E01" w:rsidP="005A2E01">
      <w:pPr>
        <w:jc w:val="both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5A2E01" w:rsidRPr="00931E90" w:rsidRDefault="005A2E01" w:rsidP="005A2E01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1E90">
        <w:rPr>
          <w:rFonts w:ascii="Arial" w:hAnsi="Arial" w:cs="Arial"/>
          <w:sz w:val="24"/>
          <w:szCs w:val="24"/>
        </w:rPr>
        <w:t>ГЛАВА</w:t>
      </w:r>
    </w:p>
    <w:p w:rsidR="005A2E01" w:rsidRPr="00931E90" w:rsidRDefault="005A2E01" w:rsidP="005A2E01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1E90">
        <w:rPr>
          <w:rFonts w:ascii="Arial" w:hAnsi="Arial" w:cs="Arial"/>
          <w:sz w:val="24"/>
          <w:szCs w:val="24"/>
        </w:rPr>
        <w:t>ГОРОДА ЛОБНЯ</w:t>
      </w:r>
    </w:p>
    <w:p w:rsidR="005A2E01" w:rsidRPr="00931E90" w:rsidRDefault="005A2E01" w:rsidP="005A2E01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1E90">
        <w:rPr>
          <w:rFonts w:ascii="Arial" w:hAnsi="Arial" w:cs="Arial"/>
          <w:sz w:val="24"/>
          <w:szCs w:val="24"/>
        </w:rPr>
        <w:t>МОСКОВСКОЙ ОБЛАСТИ</w:t>
      </w:r>
    </w:p>
    <w:p w:rsidR="005A2E01" w:rsidRPr="00931E90" w:rsidRDefault="005A2E01" w:rsidP="005A2E01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1E90">
        <w:rPr>
          <w:rFonts w:ascii="Arial" w:hAnsi="Arial" w:cs="Arial"/>
          <w:sz w:val="24"/>
          <w:szCs w:val="24"/>
        </w:rPr>
        <w:t>ПОСТАНОВЛЕНИЕ</w:t>
      </w:r>
    </w:p>
    <w:p w:rsidR="005A2E01" w:rsidRPr="00931E90" w:rsidRDefault="005A2E01" w:rsidP="005A2E01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19.06</w:t>
      </w:r>
      <w:r>
        <w:rPr>
          <w:rFonts w:ascii="Arial" w:hAnsi="Arial" w:cs="Arial"/>
          <w:sz w:val="24"/>
          <w:szCs w:val="24"/>
        </w:rPr>
        <w:t xml:space="preserve">.2018 № </w:t>
      </w:r>
      <w:r>
        <w:rPr>
          <w:rFonts w:ascii="Arial" w:hAnsi="Arial" w:cs="Arial"/>
          <w:sz w:val="24"/>
          <w:szCs w:val="24"/>
        </w:rPr>
        <w:t>844</w:t>
      </w:r>
    </w:p>
    <w:p w:rsidR="005A2E01" w:rsidRDefault="005A2E01" w:rsidP="005A2E01">
      <w:pPr>
        <w:jc w:val="both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5A2E01" w:rsidRDefault="005A2E01" w:rsidP="005A2E01">
      <w:pPr>
        <w:jc w:val="both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D97EC6" w:rsidRPr="00D97EC6" w:rsidRDefault="005A2E01" w:rsidP="00D97EC6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D97EC6">
        <w:rPr>
          <w:rFonts w:ascii="Arial" w:hAnsi="Arial" w:cs="Arial"/>
          <w:sz w:val="24"/>
          <w:szCs w:val="24"/>
          <w:lang w:bidi="ru-RU"/>
        </w:rPr>
        <w:t xml:space="preserve">Об утверждении Порядка предоставления </w:t>
      </w:r>
    </w:p>
    <w:p w:rsidR="00D97EC6" w:rsidRPr="00D97EC6" w:rsidRDefault="005A2E01" w:rsidP="00D97EC6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D97EC6">
        <w:rPr>
          <w:rFonts w:ascii="Arial" w:hAnsi="Arial" w:cs="Arial"/>
          <w:sz w:val="24"/>
          <w:szCs w:val="24"/>
          <w:lang w:bidi="ru-RU"/>
        </w:rPr>
        <w:t xml:space="preserve">субсидии из бюджета городского округа Лобня </w:t>
      </w:r>
    </w:p>
    <w:p w:rsidR="00D97EC6" w:rsidRPr="00D97EC6" w:rsidRDefault="005A2E01" w:rsidP="00D97EC6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D97EC6">
        <w:rPr>
          <w:rFonts w:ascii="Arial" w:hAnsi="Arial" w:cs="Arial"/>
          <w:sz w:val="24"/>
          <w:szCs w:val="24"/>
          <w:lang w:bidi="ru-RU"/>
        </w:rPr>
        <w:t>Московской области юридическим лицам,</w:t>
      </w:r>
    </w:p>
    <w:p w:rsidR="00D97EC6" w:rsidRPr="00D97EC6" w:rsidRDefault="005A2E01" w:rsidP="00D97EC6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D97EC6">
        <w:rPr>
          <w:rFonts w:ascii="Arial" w:hAnsi="Arial" w:cs="Arial"/>
          <w:sz w:val="24"/>
          <w:szCs w:val="24"/>
          <w:lang w:bidi="ru-RU"/>
        </w:rPr>
        <w:t>индивидуальным предпринимателям,</w:t>
      </w:r>
    </w:p>
    <w:p w:rsidR="00D97EC6" w:rsidRPr="00D97EC6" w:rsidRDefault="005A2E01" w:rsidP="00D97EC6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D97EC6">
        <w:rPr>
          <w:rFonts w:ascii="Arial" w:hAnsi="Arial" w:cs="Arial"/>
          <w:sz w:val="24"/>
          <w:szCs w:val="24"/>
          <w:lang w:bidi="ru-RU"/>
        </w:rPr>
        <w:t>осуществляющим управление многоквартирными</w:t>
      </w:r>
    </w:p>
    <w:p w:rsidR="00D97EC6" w:rsidRPr="00D97EC6" w:rsidRDefault="005A2E01" w:rsidP="00D97EC6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D97EC6">
        <w:rPr>
          <w:rFonts w:ascii="Arial" w:hAnsi="Arial" w:cs="Arial"/>
          <w:sz w:val="24"/>
          <w:szCs w:val="24"/>
          <w:lang w:bidi="ru-RU"/>
        </w:rPr>
        <w:t>домами, на возмещение части затрат,</w:t>
      </w:r>
    </w:p>
    <w:p w:rsidR="00D97EC6" w:rsidRPr="00D97EC6" w:rsidRDefault="005A2E01" w:rsidP="00D97EC6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D97EC6">
        <w:rPr>
          <w:rFonts w:ascii="Arial" w:hAnsi="Arial" w:cs="Arial"/>
          <w:sz w:val="24"/>
          <w:szCs w:val="24"/>
          <w:lang w:bidi="ru-RU"/>
        </w:rPr>
        <w:t xml:space="preserve">связанных с выполненным ремонтом </w:t>
      </w:r>
    </w:p>
    <w:p w:rsidR="005A2E01" w:rsidRDefault="005A2E01" w:rsidP="00D97EC6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D97EC6">
        <w:rPr>
          <w:rFonts w:ascii="Arial" w:hAnsi="Arial" w:cs="Arial"/>
          <w:sz w:val="24"/>
          <w:szCs w:val="24"/>
          <w:lang w:bidi="ru-RU"/>
        </w:rPr>
        <w:t>подъездов в многоквартирных домах</w:t>
      </w:r>
    </w:p>
    <w:p w:rsidR="00D97EC6" w:rsidRPr="00D97EC6" w:rsidRDefault="00D97EC6" w:rsidP="00D97EC6">
      <w:pPr>
        <w:pStyle w:val="a3"/>
        <w:rPr>
          <w:rFonts w:ascii="Arial" w:hAnsi="Arial" w:cs="Arial"/>
          <w:sz w:val="24"/>
          <w:szCs w:val="24"/>
          <w:lang w:bidi="ru-RU"/>
        </w:rPr>
      </w:pP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В соответствии со статьей 78 Бюджетного кодекса Российской Федерации, постановлением Правительства Российской Федерации от 06.09,2016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постановлением Правительства Московской области от 17.10.2017 № 864/38 «Об утверждении государственной программы Московской области «Формирование современной комфортной городской среды» на 2018-2022 годы» (далее - Госпрограмма), решением Совета депутатов города Лобня Московской области «О бюджете городского округа Лобня Московской области на 2018 год и плановый период 2019 и 2020 годов» 420/21 от 28.11.2018, Уставом города Лобня Московской области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ПОСТАНОВЛЯЮ;</w:t>
      </w:r>
    </w:p>
    <w:p w:rsidR="005A2E01" w:rsidRPr="005A2E01" w:rsidRDefault="005A2E01" w:rsidP="005A2E01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Утвердить прилагаемый Порядок предоставления субсидии из бюджета муниципального образования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ремонтом подъездов в многоквартирных домах на территории города Лобня Московской области.</w:t>
      </w:r>
    </w:p>
    <w:p w:rsidR="005A2E01" w:rsidRPr="005A2E01" w:rsidRDefault="005A2E01" w:rsidP="005A2E01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Считать утратившими силу Постановление Гл</w:t>
      </w:r>
      <w:r w:rsidR="00FE673F">
        <w:rPr>
          <w:rFonts w:ascii="Arial" w:hAnsi="Arial" w:cs="Arial"/>
          <w:sz w:val="24"/>
          <w:szCs w:val="24"/>
          <w:lang w:bidi="ru-RU"/>
        </w:rPr>
        <w:t xml:space="preserve">авы города Лобня от 20.04.2017 </w:t>
      </w:r>
      <w:r w:rsidRPr="005A2E01">
        <w:rPr>
          <w:rFonts w:ascii="Arial" w:hAnsi="Arial" w:cs="Arial"/>
          <w:sz w:val="24"/>
          <w:szCs w:val="24"/>
          <w:lang w:bidi="ru-RU"/>
        </w:rPr>
        <w:t xml:space="preserve"> № 606 и Постановление Главы города Лобня о</w:t>
      </w:r>
      <w:r w:rsidR="00FE673F">
        <w:rPr>
          <w:rFonts w:ascii="Arial" w:hAnsi="Arial" w:cs="Arial"/>
          <w:sz w:val="24"/>
          <w:szCs w:val="24"/>
          <w:lang w:bidi="ru-RU"/>
        </w:rPr>
        <w:t>т 31.05.2018</w:t>
      </w:r>
      <w:r w:rsidRPr="005A2E01">
        <w:rPr>
          <w:rFonts w:ascii="Arial" w:hAnsi="Arial" w:cs="Arial"/>
          <w:sz w:val="24"/>
          <w:szCs w:val="24"/>
          <w:lang w:bidi="ru-RU"/>
        </w:rPr>
        <w:t xml:space="preserve"> №753</w:t>
      </w:r>
    </w:p>
    <w:p w:rsidR="005A2E01" w:rsidRPr="005A2E01" w:rsidRDefault="005A2E01" w:rsidP="005A2E01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Настоящее постановление подлежит размещению на официальном сайте города Лобня в сети Интернет.</w:t>
      </w:r>
    </w:p>
    <w:p w:rsidR="005A2E01" w:rsidRPr="005A2E01" w:rsidRDefault="005A2E01" w:rsidP="005A2E01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Настоящее постановление вступает в силу с момента подписания.</w:t>
      </w:r>
    </w:p>
    <w:p w:rsidR="005A2E01" w:rsidRPr="005A2E01" w:rsidRDefault="005A2E01" w:rsidP="005A2E01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 xml:space="preserve">Контроль за исполнением настоящего постановления возложить на заместителя </w:t>
      </w:r>
      <w:r w:rsidR="00FE673F">
        <w:rPr>
          <w:rFonts w:ascii="Arial" w:hAnsi="Arial" w:cs="Arial"/>
          <w:sz w:val="24"/>
          <w:szCs w:val="24"/>
          <w:lang w:bidi="ru-RU"/>
        </w:rPr>
        <w:t>Главы Администрации города Лобня О.В. Петрову</w:t>
      </w:r>
      <w:r w:rsidRPr="005A2E01">
        <w:rPr>
          <w:rFonts w:ascii="Arial" w:hAnsi="Arial" w:cs="Arial"/>
          <w:sz w:val="24"/>
          <w:szCs w:val="24"/>
          <w:lang w:bidi="ru-RU"/>
        </w:rPr>
        <w:t>.</w:t>
      </w:r>
    </w:p>
    <w:p w:rsidR="005A2E01" w:rsidRPr="005A2E01" w:rsidRDefault="005A2E01" w:rsidP="00D97EC6">
      <w:pPr>
        <w:jc w:val="right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Е.В. Смышляев</w:t>
      </w:r>
    </w:p>
    <w:p w:rsidR="005A2E01" w:rsidRPr="005A2E01" w:rsidRDefault="00EA77CA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</w:rPr>
        <w:lastRenderedPageBreak/>
        <mc:AlternateContent>
          <mc:Choice Requires="wps">
            <w:drawing>
              <wp:anchor distT="0" distB="0" distL="459740" distR="63500" simplePos="0" relativeHeight="251687936" behindDoc="1" locked="0" layoutInCell="1" allowOverlap="1">
                <wp:simplePos x="0" y="0"/>
                <wp:positionH relativeFrom="margin">
                  <wp:posOffset>4709160</wp:posOffset>
                </wp:positionH>
                <wp:positionV relativeFrom="paragraph">
                  <wp:posOffset>3810</wp:posOffset>
                </wp:positionV>
                <wp:extent cx="1984375" cy="594360"/>
                <wp:effectExtent l="0" t="0" r="15875" b="5715"/>
                <wp:wrapTopAndBottom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37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7CA" w:rsidRPr="00EA77CA" w:rsidRDefault="00EA77CA" w:rsidP="00EA77CA">
                            <w:pPr>
                              <w:pStyle w:val="a3"/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ru-RU" w:bidi="ru-RU"/>
                              </w:rPr>
                            </w:pPr>
                            <w:r w:rsidRPr="00EA77CA"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ru-RU" w:bidi="ru-RU"/>
                              </w:rPr>
                              <w:t>Утверждено</w:t>
                            </w:r>
                          </w:p>
                          <w:p w:rsidR="005A2E01" w:rsidRPr="00EA77CA" w:rsidRDefault="00EA77CA" w:rsidP="00EA77CA">
                            <w:pPr>
                              <w:pStyle w:val="a3"/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ru-RU" w:bidi="ru-RU"/>
                              </w:rPr>
                            </w:pPr>
                            <w:r w:rsidRPr="00EA77CA"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ru-RU" w:bidi="ru-RU"/>
                              </w:rPr>
                              <w:t>Постановление</w:t>
                            </w:r>
                            <w:r w:rsidR="005A2E01" w:rsidRPr="00EA77CA"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ru-RU" w:bidi="ru-RU"/>
                              </w:rPr>
                              <w:t xml:space="preserve">м Главы города Лобня </w:t>
                            </w:r>
                          </w:p>
                          <w:p w:rsidR="00EA77CA" w:rsidRPr="00EA77CA" w:rsidRDefault="00EA77CA" w:rsidP="00EA77CA">
                            <w:pPr>
                              <w:pStyle w:val="a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77CA">
                              <w:rPr>
                                <w:rFonts w:ascii="Arial" w:hAnsi="Arial" w:cs="Arial"/>
                                <w:sz w:val="24"/>
                                <w:szCs w:val="24"/>
                                <w:lang w:eastAsia="ru-RU" w:bidi="ru-RU"/>
                              </w:rPr>
                              <w:t>От 19.06.2018 № 844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8" o:spid="_x0000_s1026" type="#_x0000_t202" style="position:absolute;left:0;text-align:left;margin-left:370.8pt;margin-top:.3pt;width:156.25pt;height:46.8pt;z-index:-251628544;visibility:visible;mso-wrap-style:square;mso-width-percent:0;mso-height-percent:0;mso-wrap-distance-left:36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wOHxwIAALE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" filled="f" stroked="f">
                <v:textbox style="mso-fit-shape-to-text:t" inset="0,0,0,0">
                  <w:txbxContent>
                    <w:p w:rsidR="00EA77CA" w:rsidRPr="00EA77CA" w:rsidRDefault="00EA77CA" w:rsidP="00EA77CA">
                      <w:pPr>
                        <w:pStyle w:val="a3"/>
                        <w:rPr>
                          <w:rFonts w:ascii="Arial" w:hAnsi="Arial" w:cs="Arial"/>
                          <w:sz w:val="24"/>
                          <w:szCs w:val="24"/>
                          <w:lang w:eastAsia="ru-RU" w:bidi="ru-RU"/>
                        </w:rPr>
                      </w:pPr>
                      <w:r w:rsidRPr="00EA77CA">
                        <w:rPr>
                          <w:rFonts w:ascii="Arial" w:hAnsi="Arial" w:cs="Arial"/>
                          <w:sz w:val="24"/>
                          <w:szCs w:val="24"/>
                          <w:lang w:eastAsia="ru-RU" w:bidi="ru-RU"/>
                        </w:rPr>
                        <w:t>Утверждено</w:t>
                      </w:r>
                    </w:p>
                    <w:p w:rsidR="005A2E01" w:rsidRPr="00EA77CA" w:rsidRDefault="00EA77CA" w:rsidP="00EA77CA">
                      <w:pPr>
                        <w:pStyle w:val="a3"/>
                        <w:rPr>
                          <w:rFonts w:ascii="Arial" w:hAnsi="Arial" w:cs="Arial"/>
                          <w:sz w:val="24"/>
                          <w:szCs w:val="24"/>
                          <w:lang w:eastAsia="ru-RU" w:bidi="ru-RU"/>
                        </w:rPr>
                      </w:pPr>
                      <w:r w:rsidRPr="00EA77CA">
                        <w:rPr>
                          <w:rFonts w:ascii="Arial" w:hAnsi="Arial" w:cs="Arial"/>
                          <w:sz w:val="24"/>
                          <w:szCs w:val="24"/>
                          <w:lang w:eastAsia="ru-RU" w:bidi="ru-RU"/>
                        </w:rPr>
                        <w:t>Постановление</w:t>
                      </w:r>
                      <w:r w:rsidR="005A2E01" w:rsidRPr="00EA77CA">
                        <w:rPr>
                          <w:rFonts w:ascii="Arial" w:hAnsi="Arial" w:cs="Arial"/>
                          <w:sz w:val="24"/>
                          <w:szCs w:val="24"/>
                          <w:lang w:eastAsia="ru-RU" w:bidi="ru-RU"/>
                        </w:rPr>
                        <w:t xml:space="preserve">м Главы города Лобня </w:t>
                      </w:r>
                    </w:p>
                    <w:p w:rsidR="00EA77CA" w:rsidRPr="00EA77CA" w:rsidRDefault="00EA77CA" w:rsidP="00EA77CA">
                      <w:pPr>
                        <w:pStyle w:val="a3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77CA">
                        <w:rPr>
                          <w:rFonts w:ascii="Arial" w:hAnsi="Arial" w:cs="Arial"/>
                          <w:sz w:val="24"/>
                          <w:szCs w:val="24"/>
                          <w:lang w:eastAsia="ru-RU" w:bidi="ru-RU"/>
                        </w:rPr>
                        <w:t>От 19.06.2018 № 844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A2E01" w:rsidRPr="005A2E01" w:rsidRDefault="00CB5835" w:rsidP="00CB5835">
      <w:pPr>
        <w:jc w:val="center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>Порядок</w:t>
      </w:r>
    </w:p>
    <w:p w:rsidR="005A2E01" w:rsidRPr="005A2E01" w:rsidRDefault="005A2E01" w:rsidP="00CB5835">
      <w:pPr>
        <w:jc w:val="center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предоставления субсидии из бюджета городского округа Лобня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</w:t>
      </w:r>
      <w:r w:rsidR="00CB5835">
        <w:rPr>
          <w:rFonts w:ascii="Arial" w:hAnsi="Arial" w:cs="Arial"/>
          <w:sz w:val="24"/>
          <w:szCs w:val="24"/>
          <w:lang w:bidi="ru-RU"/>
        </w:rPr>
        <w:t xml:space="preserve"> </w:t>
      </w:r>
      <w:r w:rsidRPr="005A2E01">
        <w:rPr>
          <w:rFonts w:ascii="Arial" w:hAnsi="Arial" w:cs="Arial"/>
          <w:sz w:val="24"/>
          <w:szCs w:val="24"/>
          <w:lang w:bidi="ru-RU"/>
        </w:rPr>
        <w:t>подъездов в многоквартирных домах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Получателями субсидии из бюджета городского округа Лобня Московской области на возмещение части затрат, связанных с выполненным ремонтом подъездов в многоквартирных домах, (далее - получатели субсидии, субсидия) являются юридические лица и индивидуальные предприниматели, осуществляющие управление многоквартирными домами (далее - МКД, управляющие МКД), подъезды которых включены в Адресный перечень подъездов МКД, требующих текущего ремонта, утвержденный Администрацией города Лобня и согласованный с представителями Ассоциации председателей советов МКД Московской области и Главным управлением Московской области «Государственная жилищная инспекция Московской области» (далее — согласованный АП).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Настоящий Порядок предоставления субсидии из бюджета городского округа Лобня Московской области юридическим лицам, индивидуальным предпринимателям, осуществляющим управление МКД, на возмещение части затрат, связанных с выполненным ремонтом подъездов в МКД, (далее - Порядок) определяет критерии отбора получателей субсидии, цели, условия и порядок предоставления субсидии, требования к отчетности, а также порядок возврата субсидии в случае нарушения условий предоставления, установленных настоящим Порядком.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Целью предоставления субсидии является возмещение получателям субсидии части затрат, связанных с выполненными работами по ремонту подъездов в МКД по адресам, включенным в согласованный АП.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Субсидия предоставляется из бюджета городского округа Лобня Московской области (далее - бюджет городского округа Лобня) за счет средств бюджета Московской области и собственных средств бюджета городского округа Лобня (далее - бюджетные средства).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Субсидия носит целевой характер и не может быть использована на иные цели.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Главный распорядитель бюджетных средств (далее - Главный распорядитель),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осуществляющий</w:t>
      </w:r>
      <w:r w:rsidRPr="005A2E01">
        <w:rPr>
          <w:rFonts w:ascii="Arial" w:hAnsi="Arial" w:cs="Arial"/>
          <w:sz w:val="24"/>
          <w:szCs w:val="24"/>
          <w:lang w:bidi="ru-RU"/>
        </w:rPr>
        <w:tab/>
        <w:t>предоставление субсидии в пределах бюджетных ассигнований,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предусмотренных в бюджете городского округа Лобня на соответствующий финансовый год, утвержденных решением Совета депутатов городского округа Лобня, - Администрация города Лобня (далее - Администрация).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Финансирование работ по ремонту подъездов осуществляется в следующих пропорциях: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lastRenderedPageBreak/>
        <w:t>не менее</w:t>
      </w:r>
      <w:r w:rsidRPr="005A2E01">
        <w:rPr>
          <w:rFonts w:ascii="Arial" w:hAnsi="Arial" w:cs="Arial"/>
          <w:sz w:val="24"/>
          <w:szCs w:val="24"/>
          <w:lang w:bidi="ru-RU"/>
        </w:rPr>
        <w:tab/>
        <w:t>52,5</w:t>
      </w:r>
      <w:r w:rsidRPr="005A2E01">
        <w:rPr>
          <w:rFonts w:ascii="Arial" w:hAnsi="Arial" w:cs="Arial"/>
          <w:sz w:val="24"/>
          <w:szCs w:val="24"/>
          <w:lang w:bidi="ru-RU"/>
        </w:rPr>
        <w:tab/>
        <w:t>% - внебюджетные</w:t>
      </w:r>
      <w:r w:rsidRPr="005A2E01">
        <w:rPr>
          <w:rFonts w:ascii="Arial" w:hAnsi="Arial" w:cs="Arial"/>
          <w:sz w:val="24"/>
          <w:szCs w:val="24"/>
          <w:lang w:bidi="ru-RU"/>
        </w:rPr>
        <w:tab/>
        <w:t>источники (</w:t>
      </w:r>
      <w:r w:rsidR="00CB5835">
        <w:rPr>
          <w:rFonts w:ascii="Arial" w:hAnsi="Arial" w:cs="Arial"/>
          <w:sz w:val="24"/>
          <w:szCs w:val="24"/>
          <w:lang w:bidi="ru-RU"/>
        </w:rPr>
        <w:t xml:space="preserve">средства, </w:t>
      </w:r>
      <w:r w:rsidRPr="005A2E01">
        <w:rPr>
          <w:rFonts w:ascii="Arial" w:hAnsi="Arial" w:cs="Arial"/>
          <w:sz w:val="24"/>
          <w:szCs w:val="24"/>
          <w:lang w:bidi="ru-RU"/>
        </w:rPr>
        <w:t>поступающие</w:t>
      </w:r>
      <w:r w:rsidR="00CB5835">
        <w:rPr>
          <w:rFonts w:ascii="Arial" w:hAnsi="Arial" w:cs="Arial"/>
          <w:sz w:val="24"/>
          <w:szCs w:val="24"/>
          <w:lang w:bidi="ru-RU"/>
        </w:rPr>
        <w:t xml:space="preserve"> </w:t>
      </w:r>
      <w:r w:rsidRPr="005A2E01">
        <w:rPr>
          <w:rFonts w:ascii="Arial" w:hAnsi="Arial" w:cs="Arial"/>
          <w:sz w:val="24"/>
          <w:szCs w:val="24"/>
          <w:lang w:bidi="ru-RU"/>
        </w:rPr>
        <w:t>к управляющим МКД в рамках статьи «содержание жилого помещения»);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не более 47,5 % - субсидия из бюджетов Московской области и городского округа Лобня в пропорциях, предусмотренных распоряжением Министерства экономики и финансов Московской области от П. 10.2017 № 23РВ-259 «Об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2018 год и на плановый период 2019 и 2020 годов», в том числе;</w:t>
      </w:r>
    </w:p>
    <w:p w:rsidR="005A2E01" w:rsidRPr="005A2E01" w:rsidRDefault="005A2E01" w:rsidP="005A2E01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i/>
          <w:iCs/>
          <w:sz w:val="24"/>
          <w:szCs w:val="24"/>
          <w:lang w:bidi="ru-RU"/>
        </w:rPr>
        <w:t>% -</w:t>
      </w:r>
      <w:r w:rsidRPr="005A2E01">
        <w:rPr>
          <w:rFonts w:ascii="Arial" w:hAnsi="Arial" w:cs="Arial"/>
          <w:sz w:val="24"/>
          <w:szCs w:val="24"/>
          <w:lang w:bidi="ru-RU"/>
        </w:rPr>
        <w:t xml:space="preserve"> средства бюджета Московской области,</w:t>
      </w:r>
    </w:p>
    <w:p w:rsidR="005A2E01" w:rsidRPr="005A2E01" w:rsidRDefault="005A2E01" w:rsidP="005A2E01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% - средства бюджета городского округа Лобня.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Предельная стоимость ремонта одного типового подъезда, установленная Госпрограммой</w:t>
      </w:r>
    </w:p>
    <w:p w:rsidR="00CB5835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(по категориям этажности МКД):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2-5-этажные многоквартирные дома - 220 000 руб.;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6-9-этажные многоквартирные дома - 505 000 руб.;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10-12-этажные многоквартирные дома и выше - 580 000 руб.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В случае если фактическая стоимость ремонта подъезда ниже предельной стоимости ремонта одного типового подъезда, финансирование осуществляется за счет всех источников в установленных выше пропорциях.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Если фактическая стоимость выше предельной стоимости ремонта одного типового подъезда, финансирование осуществляется в пределах предельной стоимости ремонта типового подъезда.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Субсидия выделяется для возмещения части затрат получателей субсидии, связанных с выполненными при ремонте подъездов видами работ, рекомендованными Госпрограммой: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315"/>
        <w:gridCol w:w="7412"/>
      </w:tblGrid>
      <w:tr w:rsidR="005A2E01" w:rsidRPr="000D2BE2" w:rsidTr="000D2BE2">
        <w:tblPrEx>
          <w:tblCellMar>
            <w:top w:w="0" w:type="dxa"/>
            <w:bottom w:w="0" w:type="dxa"/>
          </w:tblCellMar>
        </w:tblPrEx>
        <w:trPr>
          <w:trHeight w:hRule="exact" w:val="788"/>
          <w:jc w:val="right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№&gt;</w:t>
            </w:r>
          </w:p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Наименование</w:t>
            </w:r>
          </w:p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показателей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Виды выполняемых работ</w:t>
            </w:r>
          </w:p>
        </w:tc>
      </w:tr>
      <w:tr w:rsidR="005A2E01" w:rsidRPr="000D2BE2" w:rsidTr="000D2BE2">
        <w:tblPrEx>
          <w:tblCellMar>
            <w:top w:w="0" w:type="dxa"/>
            <w:bottom w:w="0" w:type="dxa"/>
          </w:tblCellMar>
        </w:tblPrEx>
        <w:trPr>
          <w:trHeight w:hRule="exact" w:val="497"/>
          <w:jc w:val="right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1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Ремонт входных групп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Ремонт козырька й окраска козырька (навеса)</w:t>
            </w:r>
          </w:p>
        </w:tc>
      </w:tr>
      <w:tr w:rsidR="005A2E01" w:rsidRPr="000D2BE2" w:rsidTr="000D2BE2">
        <w:tblPrEx>
          <w:tblCellMar>
            <w:top w:w="0" w:type="dxa"/>
            <w:bottom w:w="0" w:type="dxa"/>
          </w:tblCellMar>
        </w:tblPrEx>
        <w:trPr>
          <w:trHeight w:hRule="exact" w:val="482"/>
          <w:jc w:val="right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Устройство козырька (при отсутствии)</w:t>
            </w:r>
          </w:p>
        </w:tc>
      </w:tr>
      <w:tr w:rsidR="005A2E01" w:rsidRPr="000D2BE2" w:rsidTr="000D2BE2">
        <w:tblPrEx>
          <w:tblCellMar>
            <w:top w:w="0" w:type="dxa"/>
            <w:bottom w:w="0" w:type="dxa"/>
          </w:tblCellMar>
        </w:tblPrEx>
        <w:trPr>
          <w:trHeight w:hRule="exact" w:val="497"/>
          <w:jc w:val="right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Ремонт штукатурки фасадов и откосов с последующей окраской</w:t>
            </w:r>
          </w:p>
        </w:tc>
      </w:tr>
      <w:tr w:rsidR="005A2E01" w:rsidRPr="000D2BE2" w:rsidTr="000D2BE2">
        <w:tblPrEx>
          <w:tblCellMar>
            <w:top w:w="0" w:type="dxa"/>
            <w:bottom w:w="0" w:type="dxa"/>
          </w:tblCellMar>
        </w:tblPrEx>
        <w:trPr>
          <w:trHeight w:hRule="exact" w:val="493"/>
          <w:jc w:val="right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Ремонт ступеней бетонных с устройством пандусов</w:t>
            </w:r>
          </w:p>
        </w:tc>
      </w:tr>
      <w:tr w:rsidR="005A2E01" w:rsidRPr="000D2BE2" w:rsidTr="000D2BE2">
        <w:tblPrEx>
          <w:tblCellMar>
            <w:top w:w="0" w:type="dxa"/>
            <w:bottom w:w="0" w:type="dxa"/>
          </w:tblCellMar>
        </w:tblPrEx>
        <w:trPr>
          <w:trHeight w:hRule="exact" w:val="493"/>
          <w:jc w:val="right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Установка энергосберегающих светильников</w:t>
            </w:r>
          </w:p>
        </w:tc>
      </w:tr>
      <w:tr w:rsidR="005A2E01" w:rsidRPr="000D2BE2" w:rsidTr="000D2BE2">
        <w:tblPrEx>
          <w:tblCellMar>
            <w:top w:w="0" w:type="dxa"/>
            <w:bottom w:w="0" w:type="dxa"/>
          </w:tblCellMar>
        </w:tblPrEx>
        <w:trPr>
          <w:trHeight w:hRule="exact" w:val="1033"/>
          <w:jc w:val="right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Замена входных дверей на металлические, оборудованные магнитными запирающими устройствами с кодовыми замками или домофонами и доводчиками</w:t>
            </w:r>
          </w:p>
        </w:tc>
      </w:tr>
      <w:tr w:rsidR="005A2E01" w:rsidRPr="000D2BE2" w:rsidTr="000D2BE2">
        <w:tblPrEx>
          <w:tblCellMar>
            <w:top w:w="0" w:type="dxa"/>
            <w:bottom w:w="0" w:type="dxa"/>
          </w:tblCellMar>
        </w:tblPrEx>
        <w:trPr>
          <w:trHeight w:hRule="exact" w:val="497"/>
          <w:jc w:val="right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E01" w:rsidRPr="000D2BE2" w:rsidRDefault="000D2BE2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Ремонт и окраска </w:t>
            </w:r>
            <w:r w:rsidR="005A2E01" w:rsidRPr="000D2BE2">
              <w:rPr>
                <w:rFonts w:ascii="Arial" w:hAnsi="Arial" w:cs="Arial"/>
                <w:sz w:val="24"/>
                <w:szCs w:val="24"/>
                <w:lang w:bidi="ru-RU"/>
              </w:rPr>
              <w:t>металлических дверей</w:t>
            </w:r>
          </w:p>
        </w:tc>
      </w:tr>
      <w:tr w:rsidR="005A2E01" w:rsidRPr="000D2BE2" w:rsidTr="000D2BE2">
        <w:tblPrEx>
          <w:tblCellMar>
            <w:top w:w="0" w:type="dxa"/>
            <w:bottom w:w="0" w:type="dxa"/>
          </w:tblCellMar>
        </w:tblPrEx>
        <w:trPr>
          <w:trHeight w:hRule="exact" w:val="497"/>
          <w:jc w:val="right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Установка тамбурных дверей (деревянных, пластиковых)</w:t>
            </w:r>
          </w:p>
        </w:tc>
      </w:tr>
      <w:tr w:rsidR="005A2E01" w:rsidRPr="000D2BE2" w:rsidTr="000D2BE2">
        <w:tblPrEx>
          <w:tblCellMar>
            <w:top w:w="0" w:type="dxa"/>
            <w:bottom w:w="0" w:type="dxa"/>
          </w:tblCellMar>
        </w:tblPrEx>
        <w:trPr>
          <w:trHeight w:hRule="exact" w:val="767"/>
          <w:jc w:val="right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Установка камер видеонаблюдения с возможностью подключения к системе "Безопасный регион"</w:t>
            </w:r>
          </w:p>
        </w:tc>
      </w:tr>
      <w:tr w:rsidR="005A2E01" w:rsidRPr="000D2BE2" w:rsidTr="000D2BE2">
        <w:tblPrEx>
          <w:tblCellMar>
            <w:top w:w="0" w:type="dxa"/>
            <w:bottom w:w="0" w:type="dxa"/>
          </w:tblCellMar>
        </w:tblPrEx>
        <w:trPr>
          <w:trHeight w:hRule="exact" w:val="760"/>
          <w:jc w:val="right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2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Ремонт полов с восстановлением плиточного покрытия, ремонт стен и потолков, замена почтовых ящиков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Замена (устройство) покрытий полов 1 -ого этажа из керамических плиток (100%)</w:t>
            </w:r>
          </w:p>
        </w:tc>
      </w:tr>
      <w:tr w:rsidR="005A2E01" w:rsidRPr="000D2BE2" w:rsidTr="000D2BE2">
        <w:tblPrEx>
          <w:tblCellMar>
            <w:top w:w="0" w:type="dxa"/>
            <w:bottom w:w="0" w:type="dxa"/>
          </w:tblCellMar>
        </w:tblPrEx>
        <w:trPr>
          <w:trHeight w:hRule="exact" w:val="760"/>
          <w:jc w:val="right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Ремонт штукатурки стен и потолков (до 20%) с окраской водоэмульсионными составами</w:t>
            </w:r>
          </w:p>
        </w:tc>
      </w:tr>
      <w:tr w:rsidR="005A2E01" w:rsidRPr="000D2BE2" w:rsidTr="000D2BE2">
        <w:tblPrEx>
          <w:tblCellMar>
            <w:top w:w="0" w:type="dxa"/>
            <w:bottom w:w="0" w:type="dxa"/>
          </w:tblCellMar>
        </w:tblPrEx>
        <w:trPr>
          <w:trHeight w:hRule="exact" w:val="614"/>
          <w:jc w:val="right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Окраска элементов лестничных маршей (ограждения, поручни и т.п.)</w:t>
            </w:r>
          </w:p>
        </w:tc>
      </w:tr>
      <w:tr w:rsidR="005A2E01" w:rsidRPr="000D2BE2" w:rsidTr="000D2BE2">
        <w:tblPrEx>
          <w:tblCellMar>
            <w:top w:w="0" w:type="dxa"/>
            <w:bottom w:w="0" w:type="dxa"/>
          </w:tblCellMar>
        </w:tblPrEx>
        <w:trPr>
          <w:trHeight w:hRule="exact" w:val="490"/>
          <w:jc w:val="right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Ремонт полов</w:t>
            </w:r>
          </w:p>
        </w:tc>
      </w:tr>
      <w:tr w:rsidR="005A2E01" w:rsidRPr="000D2BE2" w:rsidTr="000D2BE2">
        <w:tblPrEx>
          <w:tblCellMar>
            <w:top w:w="0" w:type="dxa"/>
            <w:bottom w:w="0" w:type="dxa"/>
          </w:tblCellMar>
        </w:tblPrEx>
        <w:trPr>
          <w:trHeight w:hRule="exact" w:val="486"/>
          <w:jc w:val="right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Окраска торцов лестничных маршей</w:t>
            </w:r>
          </w:p>
        </w:tc>
      </w:tr>
      <w:tr w:rsidR="005A2E01" w:rsidRPr="000D2BE2" w:rsidTr="000D2BE2">
        <w:tblPrEx>
          <w:tblCellMar>
            <w:top w:w="0" w:type="dxa"/>
            <w:bottom w:w="0" w:type="dxa"/>
          </w:tblCellMar>
        </w:tblPrEx>
        <w:trPr>
          <w:trHeight w:hRule="exact" w:val="760"/>
          <w:jc w:val="right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Окраска металлических деталей (ограждений, решеток, труб, отопительных приборов и т.п.)</w:t>
            </w:r>
          </w:p>
        </w:tc>
      </w:tr>
      <w:tr w:rsidR="005A2E01" w:rsidRPr="000D2BE2" w:rsidTr="000D2BE2">
        <w:tblPrEx>
          <w:tblCellMar>
            <w:top w:w="0" w:type="dxa"/>
            <w:bottom w:w="0" w:type="dxa"/>
          </w:tblCellMar>
        </w:tblPrEx>
        <w:trPr>
          <w:trHeight w:hRule="exact" w:val="475"/>
          <w:jc w:val="right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Восстановление металлических ограждений и лестничных перил</w:t>
            </w:r>
          </w:p>
        </w:tc>
      </w:tr>
      <w:tr w:rsidR="005A2E01" w:rsidRPr="000D2BE2" w:rsidTr="000D2BE2">
        <w:tblPrEx>
          <w:tblCellMar>
            <w:top w:w="0" w:type="dxa"/>
            <w:bottom w:w="0" w:type="dxa"/>
          </w:tblCellMar>
        </w:tblPrEx>
        <w:trPr>
          <w:trHeight w:hRule="exact" w:val="778"/>
          <w:jc w:val="right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E01" w:rsidRPr="000D2BE2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2BE2">
              <w:rPr>
                <w:rFonts w:ascii="Arial" w:hAnsi="Arial" w:cs="Arial"/>
                <w:sz w:val="24"/>
                <w:szCs w:val="24"/>
                <w:lang w:bidi="ru-RU"/>
              </w:rPr>
              <w:t>Ремонт с окраской (замена) дверей в местах общего пользования (балконные, коридорные и т.д.)</w:t>
            </w:r>
          </w:p>
        </w:tc>
      </w:tr>
    </w:tbl>
    <w:p w:rsidR="005A2E01" w:rsidRPr="005A2E01" w:rsidRDefault="005A2E01" w:rsidP="00B621D9">
      <w:pPr>
        <w:jc w:val="center"/>
        <w:rPr>
          <w:rFonts w:ascii="Arial" w:hAnsi="Arial" w:cs="Arial"/>
          <w:sz w:val="24"/>
          <w:szCs w:val="24"/>
          <w:lang w:bidi="ru-RU"/>
        </w:rPr>
      </w:pPr>
    </w:p>
    <w:p w:rsidR="005A2E01" w:rsidRPr="005A2E01" w:rsidRDefault="005A2E01" w:rsidP="00B621D9">
      <w:pPr>
        <w:jc w:val="center"/>
        <w:rPr>
          <w:rFonts w:ascii="Arial" w:hAnsi="Arial" w:cs="Arial"/>
          <w:sz w:val="24"/>
          <w:szCs w:val="24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2034"/>
        <w:gridCol w:w="7391"/>
      </w:tblGrid>
      <w:tr w:rsidR="005A2E01" w:rsidRPr="005A2E01" w:rsidTr="00DA1D05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A2E01">
              <w:rPr>
                <w:rFonts w:ascii="Arial" w:hAnsi="Arial" w:cs="Arial"/>
                <w:sz w:val="24"/>
                <w:szCs w:val="24"/>
                <w:lang w:bidi="ru-RU"/>
              </w:rPr>
              <w:t>Замена почтовых ящиков</w:t>
            </w:r>
          </w:p>
        </w:tc>
      </w:tr>
      <w:tr w:rsidR="005A2E01" w:rsidRPr="005A2E01" w:rsidTr="00DA1D05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A2E01">
              <w:rPr>
                <w:rFonts w:ascii="Arial" w:hAnsi="Arial" w:cs="Arial"/>
                <w:sz w:val="24"/>
                <w:szCs w:val="24"/>
                <w:lang w:bidi="ru-RU"/>
              </w:rPr>
              <w:t>3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A2E01">
              <w:rPr>
                <w:rFonts w:ascii="Arial" w:hAnsi="Arial" w:cs="Arial"/>
                <w:sz w:val="24"/>
                <w:szCs w:val="24"/>
                <w:lang w:bidi="ru-RU"/>
              </w:rPr>
              <w:t>Замена</w:t>
            </w:r>
          </w:p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A2E01">
              <w:rPr>
                <w:rFonts w:ascii="Arial" w:hAnsi="Arial" w:cs="Arial"/>
                <w:sz w:val="24"/>
                <w:szCs w:val="24"/>
                <w:lang w:bidi="ru-RU"/>
              </w:rPr>
              <w:t>осветительных приборов и монтаж проводов в короба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A2E01">
              <w:rPr>
                <w:rFonts w:ascii="Arial" w:hAnsi="Arial" w:cs="Arial"/>
                <w:sz w:val="24"/>
                <w:szCs w:val="24"/>
                <w:lang w:bidi="ru-RU"/>
              </w:rPr>
              <w:t>Замена светильников на энергосберегающие</w:t>
            </w:r>
          </w:p>
        </w:tc>
      </w:tr>
      <w:tr w:rsidR="005A2E01" w:rsidRPr="005A2E01" w:rsidTr="00DA1D05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A2E01">
              <w:rPr>
                <w:rFonts w:ascii="Arial" w:hAnsi="Arial" w:cs="Arial"/>
                <w:sz w:val="24"/>
                <w:szCs w:val="24"/>
                <w:lang w:bidi="ru-RU"/>
              </w:rPr>
              <w:t>Установка коробов пластмассовых</w:t>
            </w:r>
          </w:p>
        </w:tc>
      </w:tr>
      <w:tr w:rsidR="005A2E01" w:rsidRPr="005A2E01" w:rsidTr="000D2BE2">
        <w:tblPrEx>
          <w:tblCellMar>
            <w:top w:w="0" w:type="dxa"/>
            <w:bottom w:w="0" w:type="dxa"/>
          </w:tblCellMar>
        </w:tblPrEx>
        <w:trPr>
          <w:trHeight w:hRule="exact" w:val="829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A2E01">
              <w:rPr>
                <w:rFonts w:ascii="Arial" w:hAnsi="Arial" w:cs="Arial"/>
                <w:sz w:val="24"/>
                <w:szCs w:val="24"/>
                <w:lang w:bidi="ru-RU"/>
              </w:rPr>
              <w:t>Монтаж кабелей (проводов) в короба</w:t>
            </w:r>
          </w:p>
        </w:tc>
      </w:tr>
      <w:tr w:rsidR="005A2E01" w:rsidRPr="005A2E01" w:rsidTr="00B621D9">
        <w:tblPrEx>
          <w:tblCellMar>
            <w:top w:w="0" w:type="dxa"/>
            <w:bottom w:w="0" w:type="dxa"/>
          </w:tblCellMar>
        </w:tblPrEx>
        <w:trPr>
          <w:trHeight w:hRule="exact" w:val="142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A2E01">
              <w:rPr>
                <w:rFonts w:ascii="Arial" w:hAnsi="Arial" w:cs="Arial"/>
                <w:sz w:val="24"/>
                <w:szCs w:val="24"/>
                <w:lang w:bidi="ru-RU"/>
              </w:rPr>
              <w:t>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A2E01">
              <w:rPr>
                <w:rFonts w:ascii="Arial" w:hAnsi="Arial" w:cs="Arial"/>
                <w:sz w:val="24"/>
                <w:szCs w:val="24"/>
                <w:lang w:bidi="ru-RU"/>
              </w:rPr>
              <w:t>Ремонт (замена)</w:t>
            </w:r>
          </w:p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A2E01">
              <w:rPr>
                <w:rFonts w:ascii="Arial" w:hAnsi="Arial" w:cs="Arial"/>
                <w:sz w:val="24"/>
                <w:szCs w:val="24"/>
                <w:lang w:bidi="ru-RU"/>
              </w:rPr>
              <w:t>клапанов</w:t>
            </w:r>
          </w:p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A2E01">
              <w:rPr>
                <w:rFonts w:ascii="Arial" w:hAnsi="Arial" w:cs="Arial"/>
                <w:sz w:val="24"/>
                <w:szCs w:val="24"/>
                <w:lang w:bidi="ru-RU"/>
              </w:rPr>
              <w:t>мусоропровода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A2E01">
              <w:rPr>
                <w:rFonts w:ascii="Arial" w:hAnsi="Arial" w:cs="Arial"/>
                <w:sz w:val="24"/>
                <w:szCs w:val="24"/>
                <w:lang w:bidi="ru-RU"/>
              </w:rPr>
              <w:t>Ремонт (замена при необходимости) и окраска металлических деталей мусоропровода</w:t>
            </w:r>
          </w:p>
        </w:tc>
      </w:tr>
      <w:tr w:rsidR="005A2E01" w:rsidRPr="005A2E01" w:rsidTr="00DA1D05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A2E01">
              <w:rPr>
                <w:rFonts w:ascii="Arial" w:hAnsi="Arial" w:cs="Arial"/>
                <w:sz w:val="24"/>
                <w:szCs w:val="24"/>
                <w:lang w:bidi="ru-RU"/>
              </w:rPr>
              <w:t>5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A2E01">
              <w:rPr>
                <w:rFonts w:ascii="Arial" w:hAnsi="Arial" w:cs="Arial"/>
                <w:sz w:val="24"/>
                <w:szCs w:val="24"/>
                <w:lang w:bidi="ru-RU"/>
              </w:rPr>
              <w:t>Замена оконных блоков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A2E01">
              <w:rPr>
                <w:rFonts w:ascii="Arial" w:hAnsi="Arial" w:cs="Arial"/>
                <w:sz w:val="24"/>
                <w:szCs w:val="24"/>
                <w:lang w:bidi="ru-RU"/>
              </w:rPr>
              <w:t>Замена оконных блоков на энергосберегающие</w:t>
            </w:r>
          </w:p>
        </w:tc>
      </w:tr>
      <w:tr w:rsidR="005A2E01" w:rsidRPr="005A2E01" w:rsidTr="00DA1D05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5A2E01" w:rsidRDefault="005A2E01" w:rsidP="005A2E01">
            <w:pPr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2E01" w:rsidRPr="005A2E01" w:rsidRDefault="005A2E01" w:rsidP="005A2E01">
            <w:pPr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A2E01">
              <w:rPr>
                <w:rFonts w:ascii="Arial" w:hAnsi="Arial" w:cs="Arial"/>
                <w:sz w:val="24"/>
                <w:szCs w:val="24"/>
                <w:lang w:bidi="ru-RU"/>
              </w:rPr>
              <w:t>Ремонт штукатурки оконных и дверных откосов</w:t>
            </w:r>
          </w:p>
        </w:tc>
      </w:tr>
      <w:tr w:rsidR="005A2E01" w:rsidRPr="005A2E01" w:rsidTr="00DA1D05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E01" w:rsidRPr="005A2E01" w:rsidRDefault="005A2E01" w:rsidP="005A2E01">
            <w:pPr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2E01" w:rsidRPr="005A2E01" w:rsidRDefault="005A2E01" w:rsidP="005A2E01">
            <w:pPr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E01" w:rsidRPr="005A2E01" w:rsidRDefault="005A2E01" w:rsidP="00B621D9">
            <w:pPr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A2E01">
              <w:rPr>
                <w:rFonts w:ascii="Arial" w:hAnsi="Arial" w:cs="Arial"/>
                <w:sz w:val="24"/>
                <w:szCs w:val="24"/>
                <w:lang w:bidi="ru-RU"/>
              </w:rPr>
              <w:t>Окраска откосов по штукатурке</w:t>
            </w:r>
          </w:p>
        </w:tc>
      </w:tr>
    </w:tbl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Перечень и объем работ, выполняемых при ремонте подъездов в МКД, может быть расширен путем принятия соответствующего решения общим собранием собственников помещений в МКД и сбора дополнительных средств на их проведение.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lastRenderedPageBreak/>
        <w:t>Решение о предоставлении Субсидии принимается Администрацией на основании заключения Комиссии по отбору юридических лиц, индивидуальных предпринимателей, осуществляющих управление многоквартирными домами для предоставления субсидии из бюджета Московской области и бюджета городского округа Лобня, на частичное возмещение затрат по ремонту подъездов многоквартирных домов городского округа Лобня (далее - Комиссия), которое оформляется протоколом, подписанным всеми членами Комиссии, участвовавшими в заседании. Положение о Комиссии и ее состав утверждаются нормативными правовыми актами Администрации.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К получателям субсидий устанавливаются следующие критерии отбора:</w:t>
      </w:r>
    </w:p>
    <w:p w:rsidR="005A2E01" w:rsidRPr="005A2E01" w:rsidRDefault="005A2E01" w:rsidP="005A2E01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получатели субсидии не должны находиться в процессе реорганизации, ликвидации, банкротства и не должны иметь ограничения на осуществление хозяйственной деятельности (в случае, если такое требование предусмотрено правовым актом);</w:t>
      </w:r>
    </w:p>
    <w:p w:rsidR="005A2E01" w:rsidRPr="005A2E01" w:rsidRDefault="005A2E01" w:rsidP="005A2E01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отсутствие у получателя субсидии просроченной задолженности перед ресурсоснабжающими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5A2E01" w:rsidRPr="005A2E01" w:rsidRDefault="005A2E01" w:rsidP="005A2E01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отсутствие у получателя субсидии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5A2E01" w:rsidRPr="005A2E01" w:rsidRDefault="005A2E01" w:rsidP="005A2E01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наличие от получателя субсидии заявки на предоставление субсидии с приложением расчета заявленной суммы, подтвержденной актами приемки выполненных работ по форме КС-2 и справками о стоимости работ по форме КС-3;</w:t>
      </w:r>
    </w:p>
    <w:p w:rsidR="005A2E01" w:rsidRPr="005A2E01" w:rsidRDefault="005A2E01" w:rsidP="005A2E01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наличие</w:t>
      </w:r>
      <w:r w:rsidRPr="005A2E01">
        <w:rPr>
          <w:rFonts w:ascii="Arial" w:hAnsi="Arial" w:cs="Arial"/>
          <w:sz w:val="24"/>
          <w:szCs w:val="24"/>
          <w:lang w:bidi="ru-RU"/>
        </w:rPr>
        <w:tab/>
        <w:t>адресов подъездов МКД, в</w:t>
      </w:r>
      <w:r w:rsidRPr="005A2E01">
        <w:rPr>
          <w:rFonts w:ascii="Arial" w:hAnsi="Arial" w:cs="Arial"/>
          <w:sz w:val="24"/>
          <w:szCs w:val="24"/>
          <w:lang w:bidi="ru-RU"/>
        </w:rPr>
        <w:tab/>
        <w:t>которых выполнен</w:t>
      </w:r>
      <w:r w:rsidRPr="005A2E01">
        <w:rPr>
          <w:rFonts w:ascii="Arial" w:hAnsi="Arial" w:cs="Arial"/>
          <w:sz w:val="24"/>
          <w:szCs w:val="24"/>
          <w:lang w:bidi="ru-RU"/>
        </w:rPr>
        <w:tab/>
        <w:t>ремонт,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в согласованном АП;</w:t>
      </w:r>
    </w:p>
    <w:p w:rsidR="005A2E01" w:rsidRPr="005A2E01" w:rsidRDefault="005A2E01" w:rsidP="005A2E01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наличие протокола о выборе совета МКД или уполномоченного представителя собственников помещений МКД (кроме получателей субсидии - товариществ собственников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жилья, жилищных или иных специализированных потребительских кооперативов);</w:t>
      </w:r>
    </w:p>
    <w:p w:rsidR="005A2E01" w:rsidRPr="005A2E01" w:rsidRDefault="005A2E01" w:rsidP="005A2E01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наличие актов комиссионной приемки выполненных работ по ремонту подъездов, с участием членов советов МКД или уполномоченных представителей собственников помещений МКД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 xml:space="preserve">Предоставление субсидии получателю субсидии осуществляется на основании Соглашения о предоставлении субсидии из бюджета муниципального образования Московской области на возмещение части затрат, связанных с выполненным ремонтом </w:t>
      </w:r>
      <w:r w:rsidRPr="005A2E01">
        <w:rPr>
          <w:rFonts w:ascii="Arial" w:hAnsi="Arial" w:cs="Arial"/>
          <w:sz w:val="24"/>
          <w:szCs w:val="24"/>
          <w:lang w:bidi="ru-RU"/>
        </w:rPr>
        <w:lastRenderedPageBreak/>
        <w:t>подъездов в многоквартирных домах, заключенного между Администрацией и получателем субсидии (далее - Соглашение).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Для заключения Соглашения и получения субсидии получатель субсидии предоставляет в Комиссию Заявку о предоставлении субсидии на возмещение затрат на ремонт подъездов в МКД (далее - Заявка), с приложением следующих документов:</w:t>
      </w:r>
    </w:p>
    <w:p w:rsidR="005A2E01" w:rsidRPr="005A2E01" w:rsidRDefault="005A2E01" w:rsidP="005A2E01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копии устава, заверенной печатью и подписью руководителя;</w:t>
      </w:r>
    </w:p>
    <w:p w:rsidR="005A2E01" w:rsidRPr="005A2E01" w:rsidRDefault="005A2E01" w:rsidP="005A2E01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копии свидетельства о регистрации, заверенной печатью и подписью руководителя;</w:t>
      </w:r>
    </w:p>
    <w:p w:rsidR="005A2E01" w:rsidRPr="005A2E01" w:rsidRDefault="005A2E01" w:rsidP="005A2E01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копии лицензии на осуществление деятельности по управлению многоквартирными домами (для получателя субсидии - управляющей организации, индивидуального предпринимателя), заверенной печатью и подписью руководителя;</w:t>
      </w:r>
    </w:p>
    <w:p w:rsidR="005A2E01" w:rsidRPr="005A2E01" w:rsidRDefault="005A2E01" w:rsidP="005A2E01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информационного письма (на бланке организации, с печатью и подписью руководителя), содержащего: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информацию об отсутствии управляющей организации 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яиц, местом регистрация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лиц;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сведения об отсутствии получателя 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деятельности;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сведения об отсутствии у получателя субсидии просроченной задолженности перед ресурсоснабжающими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сведения об отсутствии у получателя субсидии задолженности по уплате налогов, сборов и иных платежей;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банковские реквизиты получателя субсидии (для перечисления субсидии);</w:t>
      </w:r>
    </w:p>
    <w:p w:rsidR="005A2E01" w:rsidRPr="005A2E01" w:rsidRDefault="005A2E01" w:rsidP="005A2E01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копий протоколов о выборе совета МКД или уполномоченных представителей собственников помещений МКД, заверенных печатью и подписью руководителя организации - получателя субсидии (кроме получателей субсидии - товариществ собственников жилья, жилищных или иньхх специализированных потребительских кооперативов);</w:t>
      </w:r>
    </w:p>
    <w:p w:rsidR="005A2E01" w:rsidRPr="005A2E01" w:rsidRDefault="005A2E01" w:rsidP="005A2E01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оригиналов Актов комиссионной приемки выполненных работ по ремонту подъездов МКД, подписанных представителями получателя субсидии и Администрации, уполномоченными представителями собственников, с отметкой ГБУ МО «УТНКР» (по форме согласно Приложению № 2 к Порядку).</w:t>
      </w:r>
    </w:p>
    <w:p w:rsidR="005A2E01" w:rsidRPr="005A2E01" w:rsidRDefault="005A2E01" w:rsidP="005A2E01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оригинала Справки-расчет о подтверждении фактических затрат, связанных е выполненным ремонтом подъездов в МКД (по форме согласно Приложению № 1 к Порядку), с приложением оригиналов: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lastRenderedPageBreak/>
        <w:t>актов приемки выполненных работ по форме КС-2;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справок о стоимости работ по форме КС-3.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Рассмотрение документов, указанных в пункте 14 настоящего Порядка, Комиссия осуществляет в течение пяти рабочих дней со дня предоставления Заявки.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По результатам рассмотрения Заявки на соответствие ее требованиям, установленным настоящим Порядком, Комиссия принимает протокольное решение и предоставляет его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Администрации для принятия окончательного решения о возможности заключения Соглашения с получателем субсидии.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Основаниями для принятия положительного решения являются: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® соответствие получателя субсидии критериям отбора получателей субсидии;</w:t>
      </w:r>
    </w:p>
    <w:p w:rsidR="005A2E01" w:rsidRPr="005A2E01" w:rsidRDefault="005A2E01" w:rsidP="005A2E01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представление полного пакета документов, соответствующего требованиям пункта 14 настоящего Порядка;</w:t>
      </w:r>
    </w:p>
    <w:p w:rsidR="005A2E01" w:rsidRPr="005A2E01" w:rsidRDefault="005A2E01" w:rsidP="005A2E01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достоверность сведений, содержащихся в Заявке.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Основаниями для отказа являются:</w:t>
      </w:r>
    </w:p>
    <w:p w:rsidR="005A2E01" w:rsidRPr="005A2E01" w:rsidRDefault="005A2E01" w:rsidP="005A2E01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несоответствие получателя субсидии критериям отбора получателей субсидии;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 xml:space="preserve"> непредставление (предоставление не в полном объеме) пакета документов и/или несоответствие представленных документов требованиям, указанным в пункте 14 настоящего Порядка;</w:t>
      </w:r>
    </w:p>
    <w:p w:rsidR="005A2E01" w:rsidRPr="005A2E01" w:rsidRDefault="005A2E01" w:rsidP="005A2E01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недостоверность сведений, содержащихся в Заявке.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В случае принятия решения об отказе в предоставлении субсидии, Администрация в течение трех рабочих дней, после дня принятия решения, возвращает под роспись получателю субсидии письменный отказ вместе с выпиской из протокола заседания Комиссии и предоставленным на рассмотрение пакетом документов.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В течение пяти рабочих дней после принятия положительного решения Администрация направляет получателю субсидии проект Соглашения.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В течение пяти рабочих дней с даты получения проекта Соглашения, получатель субсидии представляет в Администрацию два экземпляра Соглашения на бумажном носителе, подписанных со своей стороны и удостоверенных печатью.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Субсидия перечисляется согласно банковским реквизитам получателя субсидии, в части средств бюджета городского округа Лобня - в срок не позднее семи рабочих дней после подписания Администрацией Соглашения, а в части средств бюджета Московской области - по мере поступления средств из бюджета Московской области в бюджет городского округа Лобня.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Получатель субсидии имеет право направить в Администрацию новую Заявку о предоставлении субсидии на возмещение затрат на ремонт подъездов по другим (ранее не заявленным) адресам, имеющимся в согласованном АП.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Рассмотрение новой Заявки и заключение нового Соглашения осуществляется в аналогичном порядке.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lastRenderedPageBreak/>
        <w:t>При необходимости, Главный распорядитель, предоставляющий субсидию, и орган государственного (муниципального) финансового контроля проводят проверку целевого использования предоставленной субсидии получателем субсидии и, при необходимости, запрашивает у получателя субсидии документы и материалы, необходимые для осуществления проверки.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Получатель субсидии несет ответственность за достоверность и полноту предоставленных сведений, установленных настоящим Порядком, а также за нецелевое использование бюджетных средств в соответствии с действующим законодательством и нормативными правовыми актами муниципального образования.</w:t>
      </w:r>
    </w:p>
    <w:p w:rsidR="005A2E01" w:rsidRPr="005A2E01" w:rsidRDefault="005A2E01" w:rsidP="005A2E01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bidi="ru-RU"/>
        </w:rPr>
      </w:pPr>
      <w:r w:rsidRPr="005A2E01">
        <w:rPr>
          <w:rFonts w:ascii="Arial" w:hAnsi="Arial" w:cs="Arial"/>
          <w:sz w:val="24"/>
          <w:szCs w:val="24"/>
          <w:lang w:bidi="ru-RU"/>
        </w:rPr>
        <w:t>В случае установления по результатам проверок Главным распорядителем и органами государственного (муниципального) финансового контроля:</w:t>
      </w:r>
    </w:p>
    <w:p w:rsidR="005A2E01" w:rsidRPr="003D5BBD" w:rsidRDefault="00505206" w:rsidP="003D5BBD">
      <w:pPr>
        <w:ind w:left="720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 xml:space="preserve">- </w:t>
      </w:r>
      <w:r w:rsidR="005A2E01" w:rsidRPr="003D5BBD">
        <w:rPr>
          <w:rFonts w:ascii="Arial" w:hAnsi="Arial" w:cs="Arial"/>
          <w:sz w:val="24"/>
          <w:szCs w:val="24"/>
          <w:lang w:bidi="ru-RU"/>
        </w:rPr>
        <w:t>фактов нецелевого использования бюджетных средств,</w:t>
      </w:r>
    </w:p>
    <w:p w:rsidR="005A2E01" w:rsidRPr="003D5BBD" w:rsidRDefault="00505206" w:rsidP="003D5BBD">
      <w:pPr>
        <w:ind w:left="720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 xml:space="preserve">- </w:t>
      </w:r>
      <w:r w:rsidR="005A2E01" w:rsidRPr="003D5BBD">
        <w:rPr>
          <w:rFonts w:ascii="Arial" w:hAnsi="Arial" w:cs="Arial"/>
          <w:sz w:val="24"/>
          <w:szCs w:val="24"/>
          <w:lang w:bidi="ru-RU"/>
        </w:rPr>
        <w:t>фактов неперечисления средств исполнителю работ,</w:t>
      </w:r>
    </w:p>
    <w:p w:rsidR="005A2E01" w:rsidRPr="003D5BBD" w:rsidRDefault="00505206" w:rsidP="003D5BBD">
      <w:pPr>
        <w:ind w:left="720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 xml:space="preserve">- </w:t>
      </w:r>
      <w:r w:rsidR="005A2E01" w:rsidRPr="003D5BBD">
        <w:rPr>
          <w:rFonts w:ascii="Arial" w:hAnsi="Arial" w:cs="Arial"/>
          <w:sz w:val="24"/>
          <w:szCs w:val="24"/>
          <w:lang w:bidi="ru-RU"/>
        </w:rPr>
        <w:t>недостоверности представленных первичных документов, на основании которых была получена субсидия,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  <w:sectPr w:rsidR="005A2E01" w:rsidRPr="005A2E01" w:rsidSect="005A2E01">
          <w:type w:val="nextColumn"/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  <w:r w:rsidRPr="005A2E01">
        <w:rPr>
          <w:rFonts w:ascii="Arial" w:hAnsi="Arial" w:cs="Arial"/>
          <w:sz w:val="24"/>
          <w:szCs w:val="24"/>
          <w:lang w:bidi="ru-RU"/>
        </w:rPr>
        <w:t>субсидия подлежит возврату в бюджет в соответствии с бюджетным законодательством Российской Федерации на основании распоряжения Администрации или органов государственного (муниципального) финансового контроля района в течение 15 рабочих дней со дня установления данных фактов.</w:t>
      </w:r>
    </w:p>
    <w:p w:rsidR="00AD3DFB" w:rsidRDefault="00AD3DFB" w:rsidP="005A2E01">
      <w:pPr>
        <w:jc w:val="both"/>
        <w:rPr>
          <w:rFonts w:ascii="Arial" w:hAnsi="Arial" w:cs="Arial"/>
          <w:sz w:val="24"/>
          <w:szCs w:val="24"/>
          <w:lang w:bidi="ru-RU"/>
        </w:rPr>
      </w:pPr>
    </w:p>
    <w:p w:rsidR="005A2E01" w:rsidRPr="00AD3DFB" w:rsidRDefault="005A2E01" w:rsidP="00AD3DFB">
      <w:pPr>
        <w:pStyle w:val="a3"/>
        <w:jc w:val="right"/>
        <w:rPr>
          <w:rFonts w:ascii="Arial" w:hAnsi="Arial" w:cs="Arial"/>
          <w:sz w:val="16"/>
          <w:szCs w:val="16"/>
          <w:lang w:bidi="ru-RU"/>
        </w:rPr>
      </w:pPr>
      <w:r w:rsidRPr="00AD3DFB">
        <w:rPr>
          <w:rFonts w:ascii="Arial" w:hAnsi="Arial" w:cs="Arial"/>
          <w:sz w:val="16"/>
          <w:szCs w:val="16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3211830</wp:posOffset>
                </wp:positionH>
                <wp:positionV relativeFrom="paragraph">
                  <wp:posOffset>2413635</wp:posOffset>
                </wp:positionV>
                <wp:extent cx="3367405" cy="120650"/>
                <wp:effectExtent l="0" t="1270" r="0" b="1905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740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E01" w:rsidRDefault="005A2E01" w:rsidP="005A2E01">
                            <w:pPr>
                              <w:spacing w:after="0" w:line="190" w:lineRule="exact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(наименование организации, ИНН/КПП, юридический адрес)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27" type="#_x0000_t202" style="position:absolute;left:0;text-align:left;margin-left:252.9pt;margin-top:190.05pt;width:265.15pt;height:9.5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" filled="f" stroked="f">
                <v:textbox style="mso-fit-shape-to-text:t" inset="0,0,0,0">
                  <w:txbxContent>
                    <w:p w:rsidR="005A2E01" w:rsidRDefault="005A2E01" w:rsidP="005A2E01">
                      <w:pPr>
                        <w:spacing w:after="0" w:line="190" w:lineRule="exact"/>
                      </w:pPr>
                      <w:r>
                        <w:rPr>
                          <w:color w:val="000000"/>
                          <w:lang w:eastAsia="ru-RU" w:bidi="ru-RU"/>
                        </w:rPr>
                        <w:t>(наименование организации, ИНН/КПП, юридический адрес)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3DFB">
        <w:rPr>
          <w:rFonts w:ascii="Arial" w:hAnsi="Arial" w:cs="Arial"/>
          <w:sz w:val="16"/>
          <w:szCs w:val="16"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2562860</wp:posOffset>
                </wp:positionV>
                <wp:extent cx="9669780" cy="2342515"/>
                <wp:effectExtent l="3810" t="0" r="3810" b="254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9780" cy="234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"/>
                              <w:gridCol w:w="1418"/>
                              <w:gridCol w:w="108"/>
                              <w:gridCol w:w="850"/>
                              <w:gridCol w:w="1127"/>
                              <w:gridCol w:w="892"/>
                              <w:gridCol w:w="1365"/>
                              <w:gridCol w:w="1289"/>
                              <w:gridCol w:w="1566"/>
                              <w:gridCol w:w="1206"/>
                              <w:gridCol w:w="1296"/>
                              <w:gridCol w:w="1062"/>
                              <w:gridCol w:w="1278"/>
                              <w:gridCol w:w="1346"/>
                            </w:tblGrid>
                            <w:tr w:rsidR="00AF7347" w:rsidTr="00AF73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76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 w:rsidP="00AF7347">
                                  <w:pPr>
                                    <w:spacing w:after="0" w:line="209" w:lineRule="exact"/>
                                    <w:ind w:left="180"/>
                                    <w:jc w:val="center"/>
                                  </w:pPr>
                                  <w:r>
                                    <w:t>№</w:t>
                                  </w:r>
                                </w:p>
                                <w:p w:rsidR="005A2E01" w:rsidRDefault="005A2E01" w:rsidP="00AF7347">
                                  <w:pPr>
                                    <w:spacing w:after="0" w:line="209" w:lineRule="exact"/>
                                    <w:ind w:left="180"/>
                                    <w:jc w:val="center"/>
                                  </w:pPr>
                                  <w:r>
                                    <w:t>п/</w:t>
                                  </w:r>
                                </w:p>
                                <w:p w:rsidR="005A2E01" w:rsidRDefault="005A2E01" w:rsidP="00AF7347">
                                  <w:pPr>
                                    <w:spacing w:after="0" w:line="209" w:lineRule="exact"/>
                                    <w:ind w:left="180"/>
                                    <w:jc w:val="center"/>
                                  </w:pPr>
                                  <w:r>
                                    <w:t>п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 w:rsidP="00AF7347">
                                  <w:pPr>
                                    <w:spacing w:after="0" w:line="209" w:lineRule="exact"/>
                                    <w:jc w:val="center"/>
                                  </w:pPr>
                                  <w:r>
                                    <w:t>Адрес</w:t>
                                  </w:r>
                                </w:p>
                                <w:p w:rsidR="005A2E01" w:rsidRDefault="005A2E01" w:rsidP="00AF7347">
                                  <w:pPr>
                                    <w:spacing w:after="0" w:line="209" w:lineRule="exact"/>
                                    <w:jc w:val="center"/>
                                  </w:pPr>
                                  <w:r>
                                    <w:t>много квартирного дома, где выполнен ремонт подъездов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 w:rsidP="00AF7347">
                                  <w:pPr>
                                    <w:spacing w:after="60" w:line="150" w:lineRule="exact"/>
                                    <w:jc w:val="center"/>
                                  </w:pPr>
                                  <w:r>
                                    <w:t>№</w:t>
                                  </w:r>
                                </w:p>
                                <w:p w:rsidR="005A2E01" w:rsidRDefault="005A2E01" w:rsidP="00AF7347">
                                  <w:pPr>
                                    <w:spacing w:before="60" w:after="0" w:line="150" w:lineRule="exact"/>
                                    <w:jc w:val="center"/>
                                  </w:pPr>
                                  <w:r>
                                    <w:t>подъезда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 w:rsidP="00AF7347">
                                  <w:pPr>
                                    <w:spacing w:after="0" w:line="209" w:lineRule="exact"/>
                                    <w:jc w:val="center"/>
                                  </w:pPr>
                                  <w:r>
                                    <w:t xml:space="preserve">№ </w:t>
                                  </w:r>
                                  <w:r w:rsidR="00AF7347">
                                    <w:t>п/п адреса подъезда в согласованн</w:t>
                                  </w:r>
                                  <w:r>
                                    <w:t>ом Адресном перечне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AF7347" w:rsidP="00AF7347">
                                  <w:pPr>
                                    <w:spacing w:after="0" w:line="209" w:lineRule="exact"/>
                                    <w:jc w:val="center"/>
                                  </w:pPr>
                                  <w:r>
                                    <w:t>Этажн</w:t>
                                  </w:r>
                                  <w:r w:rsidR="005A2E01">
                                    <w:t>о</w:t>
                                  </w:r>
                                </w:p>
                                <w:p w:rsidR="005A2E01" w:rsidRDefault="005A2E01" w:rsidP="00AF7347">
                                  <w:pPr>
                                    <w:spacing w:after="0" w:line="209" w:lineRule="exact"/>
                                    <w:jc w:val="center"/>
                                  </w:pPr>
                                  <w:r>
                                    <w:t>сть</w:t>
                                  </w:r>
                                </w:p>
                                <w:p w:rsidR="005A2E01" w:rsidRDefault="00AF7347" w:rsidP="00AF7347">
                                  <w:pPr>
                                    <w:spacing w:after="0" w:line="209" w:lineRule="exact"/>
                                    <w:jc w:val="center"/>
                                  </w:pPr>
                                  <w:r>
                                    <w:t>многокв</w:t>
                                  </w:r>
                                  <w:r w:rsidR="005A2E01">
                                    <w:t>артирно го дома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 w:rsidP="00AF7347">
                                  <w:pPr>
                                    <w:spacing w:after="0" w:line="209" w:lineRule="exact"/>
                                    <w:jc w:val="center"/>
                                  </w:pPr>
                                  <w:r>
                                    <w:t>Предельная стоимость ремонта типового подъезда в соответствии с Гос программой (в рублях)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 w:rsidP="00AF7347">
                                  <w:pPr>
                                    <w:spacing w:after="0" w:line="205" w:lineRule="exact"/>
                                    <w:ind w:firstLine="220"/>
                                    <w:jc w:val="center"/>
                                  </w:pPr>
                                  <w:r>
                                    <w:t>Сумма фактических затрат на ремонт подъезда ВСЕГО (в рублях)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 w:rsidP="00AF7347">
                                  <w:pPr>
                                    <w:spacing w:after="0" w:line="209" w:lineRule="exact"/>
                                    <w:jc w:val="center"/>
                                  </w:pPr>
                                  <w:r>
                                    <w:t>Сумма затрат за счет</w:t>
                                  </w:r>
                                </w:p>
                                <w:p w:rsidR="005A2E01" w:rsidRDefault="005A2E01" w:rsidP="00AF7347">
                                  <w:pPr>
                                    <w:spacing w:after="0" w:line="209" w:lineRule="exact"/>
                                    <w:jc w:val="center"/>
                                  </w:pPr>
                                  <w:r>
                                    <w:t>внебюджетных источников (гр.7*52,5%) (в рублях)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A2E01" w:rsidRDefault="005A2E01" w:rsidP="00AF7347">
                                  <w:pPr>
                                    <w:spacing w:after="0" w:line="209" w:lineRule="exact"/>
                                    <w:jc w:val="center"/>
                                  </w:pPr>
                                  <w:r>
                                    <w:t>Сумма затрат, подлежащая возмещению за счет бюджетных средств (гр-7- гр.8) (в рублях)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7E3067" w:rsidP="00AF7347">
                                  <w:pPr>
                                    <w:spacing w:after="0" w:line="209" w:lineRule="exact"/>
                                    <w:jc w:val="center"/>
                                  </w:pPr>
                                  <w:r>
                                    <w:t>Процент субсидировани</w:t>
                                  </w:r>
                                  <w:r w:rsidR="005A2E01">
                                    <w:t>я из бюджета муниц</w:t>
                                  </w:r>
                                  <w:r>
                                    <w:t>ипально</w:t>
                                  </w:r>
                                  <w:r w:rsidR="005A2E01">
                                    <w:t>го образования Московской области, %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7E3067" w:rsidP="00AF7347">
                                  <w:pPr>
                                    <w:spacing w:after="0" w:line="209" w:lineRule="exact"/>
                                    <w:jc w:val="center"/>
                                  </w:pPr>
                                  <w:r>
                                    <w:t>Процент субсидирования из бюджета Московско</w:t>
                                  </w:r>
                                  <w:r w:rsidR="005A2E01">
                                    <w:t>й области, %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 w:rsidP="00AF7347">
                                  <w:pPr>
                                    <w:spacing w:after="0" w:line="209" w:lineRule="exact"/>
                                    <w:jc w:val="center"/>
                                  </w:pPr>
                                  <w:r>
                                    <w:t>Сумма возмещения (в рублях)</w:t>
                                  </w:r>
                                </w:p>
                              </w:tc>
                            </w:tr>
                            <w:tr w:rsidR="00AF7347" w:rsidTr="00AF73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148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 w:rsidP="00AF734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 w:rsidP="00AF734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 w:rsidP="00AF734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 w:rsidP="00AF734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 w:rsidP="00AF734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 w:rsidP="00AF734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 w:rsidP="00AF734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 w:rsidP="00AF734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A2E01" w:rsidRDefault="005A2E01" w:rsidP="00AF734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 w:rsidP="00AF734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 w:rsidP="00AF734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7E3067" w:rsidP="00AF7347">
                                  <w:pPr>
                                    <w:spacing w:after="0" w:line="184" w:lineRule="exact"/>
                                    <w:jc w:val="center"/>
                                  </w:pPr>
                                  <w:r>
                                    <w:t>из бюджета муниципального образования (гр.9*гр10</w:t>
                                  </w:r>
                                  <w:r w:rsidR="005A2E01">
                                    <w:t>) (в рублях)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 w:rsidP="00AF7347">
                                  <w:pPr>
                                    <w:spacing w:after="0" w:line="184" w:lineRule="exact"/>
                                    <w:jc w:val="center"/>
                                  </w:pPr>
                                  <w:r>
                                    <w:t xml:space="preserve">из бюджета Московской области </w:t>
                                  </w:r>
                                  <w:r w:rsidRPr="00AF5630">
                                    <w:rPr>
                                      <w:lang w:bidi="en-US"/>
                                    </w:rPr>
                                    <w:t>(</w:t>
                                  </w:r>
                                  <w:r>
                                    <w:rPr>
                                      <w:lang w:val="en-US" w:bidi="en-US"/>
                                    </w:rPr>
                                    <w:t>rp</w:t>
                                  </w:r>
                                  <w:r w:rsidRPr="00AF5630">
                                    <w:rPr>
                                      <w:lang w:bidi="en-US"/>
                                    </w:rPr>
                                    <w:t>.9-</w:t>
                                  </w:r>
                                  <w:r>
                                    <w:rPr>
                                      <w:lang w:val="en-US" w:bidi="en-US"/>
                                    </w:rPr>
                                    <w:t>rp</w:t>
                                  </w:r>
                                  <w:r w:rsidRPr="00AF5630">
                                    <w:rPr>
                                      <w:lang w:bidi="en-US"/>
                                    </w:rPr>
                                    <w:t xml:space="preserve">.12) </w:t>
                                  </w:r>
                                  <w:r>
                                    <w:t>(в рублях)</w:t>
                                  </w:r>
                                </w:p>
                              </w:tc>
                            </w:tr>
                            <w:tr w:rsidR="00AF7347" w:rsidTr="00AF73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A2E01" w:rsidRDefault="005A2E01">
                                  <w:pPr>
                                    <w:spacing w:after="0" w:line="220" w:lineRule="exact"/>
                                    <w:ind w:left="180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A2E01" w:rsidRDefault="005A2E01">
                                  <w:pPr>
                                    <w:spacing w:after="0" w:line="220" w:lineRule="exact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A2E01" w:rsidRDefault="005A2E01">
                                  <w:pPr>
                                    <w:spacing w:after="0" w:line="220" w:lineRule="exact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A2E01" w:rsidRDefault="005A2E01">
                                  <w:pPr>
                                    <w:spacing w:after="0" w:line="220" w:lineRule="exact"/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A2E01" w:rsidRDefault="005A2E01">
                                  <w:pPr>
                                    <w:spacing w:after="0" w:line="220" w:lineRule="exact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A2E01" w:rsidRDefault="005A2E01">
                                  <w:pPr>
                                    <w:spacing w:after="0" w:line="220" w:lineRule="exact"/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A2E01" w:rsidRDefault="005A2E01">
                                  <w:pPr>
                                    <w:spacing w:after="0" w:line="220" w:lineRule="exact"/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A2E01" w:rsidRDefault="005A2E01">
                                  <w:pPr>
                                    <w:spacing w:after="0" w:line="220" w:lineRule="exact"/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A2E01" w:rsidRDefault="005A2E01">
                                  <w:pPr>
                                    <w:spacing w:after="0" w:line="220" w:lineRule="exact"/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A2E01" w:rsidRDefault="005A2E01">
                                  <w:pPr>
                                    <w:spacing w:after="0" w:line="220" w:lineRule="exact"/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A2E01" w:rsidRDefault="005A2E01">
                                  <w:pPr>
                                    <w:spacing w:after="0" w:line="220" w:lineRule="exact"/>
                                    <w:jc w:val="center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A2E01" w:rsidRDefault="005A2E01">
                                  <w:pPr>
                                    <w:spacing w:after="0" w:line="220" w:lineRule="exact"/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A2E01" w:rsidRDefault="005A2E01">
                                  <w:pPr>
                                    <w:spacing w:after="0" w:line="220" w:lineRule="exact"/>
                                    <w:jc w:val="center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</w:tr>
                            <w:tr w:rsidR="00AF7347" w:rsidTr="00AF73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44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A2E01" w:rsidRDefault="005A2E01">
                                  <w:pPr>
                                    <w:spacing w:after="0" w:line="220" w:lineRule="exact"/>
                                    <w:ind w:left="180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F7347" w:rsidTr="00AF73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40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A2E01" w:rsidRDefault="005A2E01">
                                  <w:pPr>
                                    <w:spacing w:after="0" w:line="220" w:lineRule="exact"/>
                                    <w:ind w:left="180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F7347" w:rsidTr="00AF73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2"/>
                                <w:jc w:val="center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A2E01" w:rsidRDefault="005A2E01">
                                  <w:pPr>
                                    <w:spacing w:after="0" w:line="220" w:lineRule="exact"/>
                                    <w:jc w:val="center"/>
                                  </w:pPr>
                                  <w:r>
                                    <w:t>ИТОГО: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spacing w:after="0" w:line="220" w:lineRule="exact"/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spacing w:after="0" w:line="220" w:lineRule="exact"/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spacing w:after="0" w:line="220" w:lineRule="exact"/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spacing w:after="0" w:line="220" w:lineRule="exact"/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spacing w:after="0" w:line="220" w:lineRule="exact"/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spacing w:after="0" w:line="220" w:lineRule="exact"/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A2E01" w:rsidRDefault="005A2E0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A2E01" w:rsidRDefault="005A2E01" w:rsidP="005A2E0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28" type="#_x0000_t202" style="position:absolute;left:0;text-align:left;margin-left:9pt;margin-top:201.8pt;width:761.4pt;height:184.45pt;z-index:251667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"/>
                        <w:gridCol w:w="1418"/>
                        <w:gridCol w:w="108"/>
                        <w:gridCol w:w="850"/>
                        <w:gridCol w:w="1127"/>
                        <w:gridCol w:w="892"/>
                        <w:gridCol w:w="1365"/>
                        <w:gridCol w:w="1289"/>
                        <w:gridCol w:w="1566"/>
                        <w:gridCol w:w="1206"/>
                        <w:gridCol w:w="1296"/>
                        <w:gridCol w:w="1062"/>
                        <w:gridCol w:w="1278"/>
                        <w:gridCol w:w="1346"/>
                      </w:tblGrid>
                      <w:tr w:rsidR="00AF7347" w:rsidTr="00AF73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76"/>
                          <w:jc w:val="center"/>
                        </w:trPr>
                        <w:tc>
                          <w:tcPr>
                            <w:tcW w:w="42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 w:rsidP="00AF7347">
                            <w:pPr>
                              <w:spacing w:after="0" w:line="209" w:lineRule="exact"/>
                              <w:ind w:left="180"/>
                              <w:jc w:val="center"/>
                            </w:pPr>
                            <w:r>
                              <w:t>№</w:t>
                            </w:r>
                          </w:p>
                          <w:p w:rsidR="005A2E01" w:rsidRDefault="005A2E01" w:rsidP="00AF7347">
                            <w:pPr>
                              <w:spacing w:after="0" w:line="209" w:lineRule="exact"/>
                              <w:ind w:left="180"/>
                              <w:jc w:val="center"/>
                            </w:pPr>
                            <w:r>
                              <w:t>п/</w:t>
                            </w:r>
                          </w:p>
                          <w:p w:rsidR="005A2E01" w:rsidRDefault="005A2E01" w:rsidP="00AF7347">
                            <w:pPr>
                              <w:spacing w:after="0" w:line="209" w:lineRule="exact"/>
                              <w:ind w:left="180"/>
                              <w:jc w:val="center"/>
                            </w:pPr>
                            <w:r>
                              <w:t>п</w:t>
                            </w: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 w:rsidP="00AF7347">
                            <w:pPr>
                              <w:spacing w:after="0" w:line="209" w:lineRule="exact"/>
                              <w:jc w:val="center"/>
                            </w:pPr>
                            <w:r>
                              <w:t>Адрес</w:t>
                            </w:r>
                          </w:p>
                          <w:p w:rsidR="005A2E01" w:rsidRDefault="005A2E01" w:rsidP="00AF7347">
                            <w:pPr>
                              <w:spacing w:after="0" w:line="209" w:lineRule="exact"/>
                              <w:jc w:val="center"/>
                            </w:pPr>
                            <w:r>
                              <w:t>много квартирного дома, где выполнен ремонт подъездов</w:t>
                            </w:r>
                          </w:p>
                        </w:tc>
                        <w:tc>
                          <w:tcPr>
                            <w:tcW w:w="958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 w:rsidP="00AF7347">
                            <w:pPr>
                              <w:spacing w:after="60" w:line="150" w:lineRule="exact"/>
                              <w:jc w:val="center"/>
                            </w:pPr>
                            <w:r>
                              <w:t>№</w:t>
                            </w:r>
                          </w:p>
                          <w:p w:rsidR="005A2E01" w:rsidRDefault="005A2E01" w:rsidP="00AF7347">
                            <w:pPr>
                              <w:spacing w:before="60" w:after="0" w:line="150" w:lineRule="exact"/>
                              <w:jc w:val="center"/>
                            </w:pPr>
                            <w:r>
                              <w:t>подъезда</w:t>
                            </w:r>
                          </w:p>
                        </w:tc>
                        <w:tc>
                          <w:tcPr>
                            <w:tcW w:w="112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 w:rsidP="00AF7347">
                            <w:pPr>
                              <w:spacing w:after="0" w:line="209" w:lineRule="exact"/>
                              <w:jc w:val="center"/>
                            </w:pPr>
                            <w:r>
                              <w:t xml:space="preserve">№ </w:t>
                            </w:r>
                            <w:r w:rsidR="00AF7347">
                              <w:t>п/п адреса подъезда в согласованн</w:t>
                            </w:r>
                            <w:r>
                              <w:t>ом Адресном перечне</w:t>
                            </w:r>
                          </w:p>
                        </w:tc>
                        <w:tc>
                          <w:tcPr>
                            <w:tcW w:w="8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AF7347" w:rsidP="00AF7347">
                            <w:pPr>
                              <w:spacing w:after="0" w:line="209" w:lineRule="exact"/>
                              <w:jc w:val="center"/>
                            </w:pPr>
                            <w:r>
                              <w:t>Этажн</w:t>
                            </w:r>
                            <w:r w:rsidR="005A2E01">
                              <w:t>о</w:t>
                            </w:r>
                          </w:p>
                          <w:p w:rsidR="005A2E01" w:rsidRDefault="005A2E01" w:rsidP="00AF7347">
                            <w:pPr>
                              <w:spacing w:after="0" w:line="209" w:lineRule="exact"/>
                              <w:jc w:val="center"/>
                            </w:pPr>
                            <w:r>
                              <w:t>сть</w:t>
                            </w:r>
                          </w:p>
                          <w:p w:rsidR="005A2E01" w:rsidRDefault="00AF7347" w:rsidP="00AF7347">
                            <w:pPr>
                              <w:spacing w:after="0" w:line="209" w:lineRule="exact"/>
                              <w:jc w:val="center"/>
                            </w:pPr>
                            <w:r>
                              <w:t>многокв</w:t>
                            </w:r>
                            <w:r w:rsidR="005A2E01">
                              <w:t>артирно го дома</w:t>
                            </w:r>
                          </w:p>
                        </w:tc>
                        <w:tc>
                          <w:tcPr>
                            <w:tcW w:w="136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 w:rsidP="00AF7347">
                            <w:pPr>
                              <w:spacing w:after="0" w:line="209" w:lineRule="exact"/>
                              <w:jc w:val="center"/>
                            </w:pPr>
                            <w:r>
                              <w:t>Предельная стоимость ремонта типового подъезда в соответствии с Гос программой (в рублях)</w:t>
                            </w:r>
                          </w:p>
                        </w:tc>
                        <w:tc>
                          <w:tcPr>
                            <w:tcW w:w="128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 w:rsidP="00AF7347">
                            <w:pPr>
                              <w:spacing w:after="0" w:line="205" w:lineRule="exact"/>
                              <w:ind w:firstLine="220"/>
                              <w:jc w:val="center"/>
                            </w:pPr>
                            <w:r>
                              <w:t>Сумма фактических затрат на ремонт подъезда ВСЕГО (в рублях)</w:t>
                            </w:r>
                          </w:p>
                        </w:tc>
                        <w:tc>
                          <w:tcPr>
                            <w:tcW w:w="156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 w:rsidP="00AF7347">
                            <w:pPr>
                              <w:spacing w:after="0" w:line="209" w:lineRule="exact"/>
                              <w:jc w:val="center"/>
                            </w:pPr>
                            <w:r>
                              <w:t>Сумма затрат за счет</w:t>
                            </w:r>
                          </w:p>
                          <w:p w:rsidR="005A2E01" w:rsidRDefault="005A2E01" w:rsidP="00AF7347">
                            <w:pPr>
                              <w:spacing w:after="0" w:line="209" w:lineRule="exact"/>
                              <w:jc w:val="center"/>
                            </w:pPr>
                            <w:r>
                              <w:t>внебюджетных источников (гр.7*52,5%) (в рублях)</w:t>
                            </w:r>
                          </w:p>
                        </w:tc>
                        <w:tc>
                          <w:tcPr>
                            <w:tcW w:w="120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A2E01" w:rsidRDefault="005A2E01" w:rsidP="00AF7347">
                            <w:pPr>
                              <w:spacing w:after="0" w:line="209" w:lineRule="exact"/>
                              <w:jc w:val="center"/>
                            </w:pPr>
                            <w:r>
                              <w:t>Сумма затрат, подлежащая возмещению за счет бюджетных средств (гр-7- гр.8) (в рублях)</w:t>
                            </w:r>
                          </w:p>
                        </w:tc>
                        <w:tc>
                          <w:tcPr>
                            <w:tcW w:w="129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7E3067" w:rsidP="00AF7347">
                            <w:pPr>
                              <w:spacing w:after="0" w:line="209" w:lineRule="exact"/>
                              <w:jc w:val="center"/>
                            </w:pPr>
                            <w:r>
                              <w:t>Процент субсидировани</w:t>
                            </w:r>
                            <w:r w:rsidR="005A2E01">
                              <w:t>я из бюджета муниц</w:t>
                            </w:r>
                            <w:r>
                              <w:t>ипально</w:t>
                            </w:r>
                            <w:r w:rsidR="005A2E01">
                              <w:t>го образования Московской области, %</w:t>
                            </w:r>
                          </w:p>
                        </w:tc>
                        <w:tc>
                          <w:tcPr>
                            <w:tcW w:w="106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7E3067" w:rsidP="00AF7347">
                            <w:pPr>
                              <w:spacing w:after="0" w:line="209" w:lineRule="exact"/>
                              <w:jc w:val="center"/>
                            </w:pPr>
                            <w:r>
                              <w:t>Процент субсидирования из бюджета Московско</w:t>
                            </w:r>
                            <w:r w:rsidR="005A2E01">
                              <w:t>й области, %</w:t>
                            </w:r>
                          </w:p>
                        </w:tc>
                        <w:tc>
                          <w:tcPr>
                            <w:tcW w:w="262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 w:rsidP="00AF7347">
                            <w:pPr>
                              <w:spacing w:after="0" w:line="209" w:lineRule="exact"/>
                              <w:jc w:val="center"/>
                            </w:pPr>
                            <w:r>
                              <w:t>Сумма возмещения (в рублях)</w:t>
                            </w:r>
                          </w:p>
                        </w:tc>
                      </w:tr>
                      <w:tr w:rsidR="00AF7347" w:rsidTr="00AF73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148"/>
                          <w:jc w:val="center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 w:rsidP="00AF734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 w:rsidP="00AF734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58" w:type="dxa"/>
                            <w:gridSpan w:val="2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 w:rsidP="00AF734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2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 w:rsidP="00AF734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9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 w:rsidP="00AF734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36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 w:rsidP="00AF734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89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 w:rsidP="00AF734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56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 w:rsidP="00AF734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0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A2E01" w:rsidRDefault="005A2E01" w:rsidP="00AF734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9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 w:rsidP="00AF734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6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 w:rsidP="00AF734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7E3067" w:rsidP="00AF7347">
                            <w:pPr>
                              <w:spacing w:after="0" w:line="184" w:lineRule="exact"/>
                              <w:jc w:val="center"/>
                            </w:pPr>
                            <w:r>
                              <w:t>из бюджета муниципального образования (гр.9*гр10</w:t>
                            </w:r>
                            <w:r w:rsidR="005A2E01">
                              <w:t>) (в рублях)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 w:rsidP="00AF7347">
                            <w:pPr>
                              <w:spacing w:after="0" w:line="184" w:lineRule="exact"/>
                              <w:jc w:val="center"/>
                            </w:pPr>
                            <w:r>
                              <w:t xml:space="preserve">из бюджета Московской области </w:t>
                            </w:r>
                            <w:r w:rsidRPr="00AF5630">
                              <w:rPr>
                                <w:lang w:bidi="en-US"/>
                              </w:rPr>
                              <w:t>(</w:t>
                            </w:r>
                            <w:r>
                              <w:rPr>
                                <w:lang w:val="en-US" w:bidi="en-US"/>
                              </w:rPr>
                              <w:t>rp</w:t>
                            </w:r>
                            <w:r w:rsidRPr="00AF5630">
                              <w:rPr>
                                <w:lang w:bidi="en-US"/>
                              </w:rPr>
                              <w:t>.9-</w:t>
                            </w:r>
                            <w:r>
                              <w:rPr>
                                <w:lang w:val="en-US" w:bidi="en-US"/>
                              </w:rPr>
                              <w:t>rp</w:t>
                            </w:r>
                            <w:r w:rsidRPr="00AF5630">
                              <w:rPr>
                                <w:lang w:bidi="en-US"/>
                              </w:rPr>
                              <w:t xml:space="preserve">.12) </w:t>
                            </w:r>
                            <w:r>
                              <w:t>(в рублях)</w:t>
                            </w:r>
                          </w:p>
                        </w:tc>
                      </w:tr>
                      <w:tr w:rsidR="00AF7347" w:rsidTr="00AF73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A2E01" w:rsidRDefault="005A2E01">
                            <w:pPr>
                              <w:spacing w:after="0" w:line="220" w:lineRule="exact"/>
                              <w:ind w:left="180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5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A2E01" w:rsidRDefault="005A2E01">
                            <w:pPr>
                              <w:spacing w:after="0" w:line="220" w:lineRule="exact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A2E01" w:rsidRDefault="005A2E01">
                            <w:pPr>
                              <w:spacing w:after="0" w:line="220" w:lineRule="exact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A2E01" w:rsidRDefault="005A2E01">
                            <w:pPr>
                              <w:spacing w:after="0" w:line="220" w:lineRule="exact"/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A2E01" w:rsidRDefault="005A2E01">
                            <w:pPr>
                              <w:spacing w:after="0" w:line="220" w:lineRule="exact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A2E01" w:rsidRDefault="005A2E01">
                            <w:pPr>
                              <w:spacing w:after="0" w:line="220" w:lineRule="exact"/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A2E01" w:rsidRDefault="005A2E01">
                            <w:pPr>
                              <w:spacing w:after="0" w:line="220" w:lineRule="exact"/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A2E01" w:rsidRDefault="005A2E01">
                            <w:pPr>
                              <w:spacing w:after="0" w:line="220" w:lineRule="exact"/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A2E01" w:rsidRDefault="005A2E01">
                            <w:pPr>
                              <w:spacing w:after="0" w:line="220" w:lineRule="exact"/>
                              <w:jc w:val="center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A2E01" w:rsidRDefault="005A2E01">
                            <w:pPr>
                              <w:spacing w:after="0" w:line="220" w:lineRule="exact"/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A2E01" w:rsidRDefault="005A2E01">
                            <w:pPr>
                              <w:spacing w:after="0" w:line="220" w:lineRule="exact"/>
                              <w:jc w:val="center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A2E01" w:rsidRDefault="005A2E01">
                            <w:pPr>
                              <w:spacing w:after="0" w:line="220" w:lineRule="exact"/>
                              <w:jc w:val="center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A2E01" w:rsidRDefault="005A2E01">
                            <w:pPr>
                              <w:spacing w:after="0" w:line="220" w:lineRule="exact"/>
                              <w:jc w:val="center"/>
                            </w:pPr>
                            <w:r>
                              <w:t>13</w:t>
                            </w:r>
                          </w:p>
                        </w:tc>
                      </w:tr>
                      <w:tr w:rsidR="00AF7347" w:rsidTr="00AF73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44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A2E01" w:rsidRDefault="005A2E01">
                            <w:pPr>
                              <w:spacing w:after="0" w:line="220" w:lineRule="exact"/>
                              <w:ind w:left="180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5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F7347" w:rsidTr="00AF73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40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A2E01" w:rsidRDefault="005A2E01">
                            <w:pPr>
                              <w:spacing w:after="0" w:line="220" w:lineRule="exact"/>
                              <w:ind w:left="180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5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F7347" w:rsidTr="00AF73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2"/>
                          <w:jc w:val="center"/>
                        </w:trPr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A2E01" w:rsidRDefault="005A2E01">
                            <w:pPr>
                              <w:spacing w:after="0" w:line="220" w:lineRule="exact"/>
                              <w:jc w:val="center"/>
                            </w:pPr>
                            <w:r>
                              <w:t>ИТОГО: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spacing w:after="0" w:line="220" w:lineRule="exact"/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spacing w:after="0" w:line="220" w:lineRule="exact"/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spacing w:after="0" w:line="220" w:lineRule="exact"/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spacing w:after="0" w:line="220" w:lineRule="exact"/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spacing w:after="0" w:line="220" w:lineRule="exact"/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spacing w:after="0" w:line="220" w:lineRule="exact"/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A2E01" w:rsidRDefault="005A2E0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5A2E01" w:rsidRDefault="005A2E01" w:rsidP="005A2E0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3DFB">
        <w:rPr>
          <w:rFonts w:ascii="Arial" w:hAnsi="Arial" w:cs="Arial"/>
          <w:sz w:val="16"/>
          <w:szCs w:val="16"/>
        </w:rPr>
        <mc:AlternateContent>
          <mc:Choice Requires="wps">
            <w:drawing>
              <wp:anchor distT="0" distB="0" distL="63500" distR="63500" simplePos="0" relativeHeight="251673600" behindDoc="0" locked="0" layoutInCell="1" allowOverlap="1">
                <wp:simplePos x="0" y="0"/>
                <wp:positionH relativeFrom="margin">
                  <wp:posOffset>4654550</wp:posOffset>
                </wp:positionH>
                <wp:positionV relativeFrom="paragraph">
                  <wp:posOffset>6549390</wp:posOffset>
                </wp:positionV>
                <wp:extent cx="562610" cy="120650"/>
                <wp:effectExtent l="635" t="3175" r="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E01" w:rsidRDefault="005A2E01" w:rsidP="005A2E01">
                            <w:pPr>
                              <w:spacing w:after="0" w:line="190" w:lineRule="exact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29" type="#_x0000_t202" style="position:absolute;left:0;text-align:left;margin-left:366.5pt;margin-top:515.7pt;width:44.3pt;height:9.5pt;z-index:2516736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" filled="f" stroked="f">
                <v:textbox style="mso-fit-shape-to-text:t" inset="0,0,0,0">
                  <w:txbxContent>
                    <w:p w:rsidR="005A2E01" w:rsidRDefault="005A2E01" w:rsidP="005A2E01">
                      <w:pPr>
                        <w:spacing w:after="0" w:line="190" w:lineRule="exact"/>
                      </w:pPr>
                      <w:r>
                        <w:rPr>
                          <w:color w:val="000000"/>
                          <w:lang w:eastAsia="ru-RU" w:bidi="ru-RU"/>
                        </w:rPr>
                        <w:t>(подпись)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3DFB">
        <w:rPr>
          <w:rFonts w:ascii="Arial" w:hAnsi="Arial" w:cs="Arial"/>
          <w:sz w:val="16"/>
          <w:szCs w:val="16"/>
        </w:rPr>
        <mc:AlternateContent>
          <mc:Choice Requires="wps">
            <w:drawing>
              <wp:anchor distT="0" distB="0" distL="63500" distR="63500" simplePos="0" relativeHeight="251674624" behindDoc="0" locked="0" layoutInCell="1" allowOverlap="1">
                <wp:simplePos x="0" y="0"/>
                <wp:positionH relativeFrom="margin">
                  <wp:posOffset>6080760</wp:posOffset>
                </wp:positionH>
                <wp:positionV relativeFrom="paragraph">
                  <wp:posOffset>6548755</wp:posOffset>
                </wp:positionV>
                <wp:extent cx="1014730" cy="120650"/>
                <wp:effectExtent l="0" t="2540" r="0" b="63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E01" w:rsidRDefault="005A2E01" w:rsidP="005A2E01">
                            <w:pPr>
                              <w:spacing w:after="0" w:line="190" w:lineRule="exact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(ФИО полностью)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0" type="#_x0000_t202" style="position:absolute;left:0;text-align:left;margin-left:478.8pt;margin-top:515.65pt;width:79.9pt;height:9.5pt;z-index:2516746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" filled="f" stroked="f">
                <v:textbox style="mso-fit-shape-to-text:t" inset="0,0,0,0">
                  <w:txbxContent>
                    <w:p w:rsidR="005A2E01" w:rsidRDefault="005A2E01" w:rsidP="005A2E01">
                      <w:pPr>
                        <w:spacing w:after="0" w:line="190" w:lineRule="exact"/>
                      </w:pPr>
                      <w:r>
                        <w:rPr>
                          <w:color w:val="000000"/>
                          <w:lang w:eastAsia="ru-RU" w:bidi="ru-RU"/>
                        </w:rPr>
                        <w:t>(ФИО полностью)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3DFB">
        <w:rPr>
          <w:rFonts w:ascii="Arial" w:hAnsi="Arial" w:cs="Arial"/>
          <w:sz w:val="16"/>
          <w:szCs w:val="16"/>
        </w:rPr>
        <mc:AlternateContent>
          <mc:Choice Requires="wps">
            <w:drawing>
              <wp:anchor distT="0" distB="0" distL="63500" distR="63500" simplePos="0" relativeHeight="251675648" behindDoc="0" locked="0" layoutInCell="1" allowOverlap="1">
                <wp:simplePos x="0" y="0"/>
                <wp:positionH relativeFrom="margin">
                  <wp:posOffset>8229600</wp:posOffset>
                </wp:positionH>
                <wp:positionV relativeFrom="paragraph">
                  <wp:posOffset>6551295</wp:posOffset>
                </wp:positionV>
                <wp:extent cx="1252855" cy="120650"/>
                <wp:effectExtent l="3810" t="0" r="635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E01" w:rsidRDefault="005A2E01" w:rsidP="005A2E01">
                            <w:pPr>
                              <w:spacing w:after="0" w:line="190" w:lineRule="exact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(контактный телефон)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31" type="#_x0000_t202" style="position:absolute;left:0;text-align:left;margin-left:9in;margin-top:515.85pt;width:98.65pt;height:9.5pt;z-index:2516756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" filled="f" stroked="f">
                <v:textbox style="mso-fit-shape-to-text:t" inset="0,0,0,0">
                  <w:txbxContent>
                    <w:p w:rsidR="005A2E01" w:rsidRDefault="005A2E01" w:rsidP="005A2E01">
                      <w:pPr>
                        <w:spacing w:after="0" w:line="190" w:lineRule="exact"/>
                      </w:pPr>
                      <w:r>
                        <w:rPr>
                          <w:color w:val="000000"/>
                          <w:lang w:eastAsia="ru-RU" w:bidi="ru-RU"/>
                        </w:rPr>
                        <w:t>(контактный телефон)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3DFB">
        <w:rPr>
          <w:rFonts w:ascii="Arial" w:hAnsi="Arial" w:cs="Arial"/>
          <w:sz w:val="16"/>
          <w:szCs w:val="16"/>
          <w:lang w:bidi="ru-RU"/>
        </w:rPr>
        <w:t>П</w:t>
      </w:r>
      <w:r w:rsidR="00AD4B77" w:rsidRPr="00AD3DFB">
        <w:rPr>
          <w:rFonts w:ascii="Arial" w:hAnsi="Arial" w:cs="Arial"/>
          <w:sz w:val="16"/>
          <w:szCs w:val="16"/>
          <w:lang w:bidi="ru-RU"/>
        </w:rPr>
        <w:t>риложение № 1</w:t>
      </w:r>
    </w:p>
    <w:p w:rsidR="00AD3DFB" w:rsidRDefault="00AD4B77" w:rsidP="00AD3DFB">
      <w:pPr>
        <w:pStyle w:val="a3"/>
        <w:jc w:val="right"/>
        <w:rPr>
          <w:rFonts w:ascii="Arial" w:hAnsi="Arial" w:cs="Arial"/>
          <w:sz w:val="16"/>
          <w:szCs w:val="16"/>
          <w:lang w:bidi="ru-RU"/>
        </w:rPr>
      </w:pPr>
      <w:r w:rsidRPr="00AD3DFB">
        <w:rPr>
          <w:rFonts w:ascii="Arial" w:hAnsi="Arial" w:cs="Arial"/>
          <w:sz w:val="16"/>
          <w:szCs w:val="16"/>
          <w:lang w:bidi="ru-RU"/>
        </w:rPr>
        <w:t>к Порядку предоставления субсидии из бюджета</w:t>
      </w:r>
      <w:r w:rsidR="00AD3DFB">
        <w:rPr>
          <w:rFonts w:ascii="Arial" w:hAnsi="Arial" w:cs="Arial"/>
          <w:sz w:val="16"/>
          <w:szCs w:val="16"/>
          <w:lang w:bidi="ru-RU"/>
        </w:rPr>
        <w:t xml:space="preserve"> городского округа</w:t>
      </w:r>
    </w:p>
    <w:p w:rsidR="00AD3DFB" w:rsidRDefault="00AD3DFB" w:rsidP="00AD3DFB">
      <w:pPr>
        <w:pStyle w:val="a3"/>
        <w:jc w:val="right"/>
        <w:rPr>
          <w:rFonts w:ascii="Arial" w:hAnsi="Arial" w:cs="Arial"/>
          <w:sz w:val="16"/>
          <w:szCs w:val="16"/>
          <w:lang w:bidi="ru-RU"/>
        </w:rPr>
      </w:pPr>
      <w:r>
        <w:rPr>
          <w:rFonts w:ascii="Arial" w:hAnsi="Arial" w:cs="Arial"/>
          <w:sz w:val="16"/>
          <w:szCs w:val="16"/>
          <w:lang w:bidi="ru-RU"/>
        </w:rPr>
        <w:t xml:space="preserve"> </w:t>
      </w:r>
      <w:r w:rsidR="00AD4B77" w:rsidRPr="00AD3DFB">
        <w:rPr>
          <w:rFonts w:ascii="Arial" w:hAnsi="Arial" w:cs="Arial"/>
          <w:sz w:val="16"/>
          <w:szCs w:val="16"/>
          <w:lang w:bidi="ru-RU"/>
        </w:rPr>
        <w:t xml:space="preserve">Лобня Московской области юридическим лицам, </w:t>
      </w:r>
    </w:p>
    <w:p w:rsidR="00736860" w:rsidRDefault="00AD4B77" w:rsidP="00736860">
      <w:pPr>
        <w:pStyle w:val="a3"/>
        <w:jc w:val="right"/>
        <w:rPr>
          <w:rFonts w:ascii="Arial" w:hAnsi="Arial" w:cs="Arial"/>
          <w:sz w:val="16"/>
          <w:szCs w:val="16"/>
          <w:lang w:bidi="ru-RU"/>
        </w:rPr>
      </w:pPr>
      <w:r w:rsidRPr="00AD3DFB">
        <w:rPr>
          <w:rFonts w:ascii="Arial" w:hAnsi="Arial" w:cs="Arial"/>
          <w:sz w:val="16"/>
          <w:szCs w:val="16"/>
          <w:lang w:bidi="ru-RU"/>
        </w:rPr>
        <w:t xml:space="preserve">индивидуальным предпринимателям, </w:t>
      </w:r>
      <w:r w:rsidR="00736860">
        <w:rPr>
          <w:rFonts w:ascii="Arial" w:hAnsi="Arial" w:cs="Arial"/>
          <w:sz w:val="16"/>
          <w:szCs w:val="16"/>
          <w:lang w:bidi="ru-RU"/>
        </w:rPr>
        <w:t>о</w:t>
      </w:r>
      <w:r w:rsidRPr="00AD3DFB">
        <w:rPr>
          <w:rFonts w:ascii="Arial" w:hAnsi="Arial" w:cs="Arial"/>
          <w:sz w:val="16"/>
          <w:szCs w:val="16"/>
          <w:lang w:bidi="ru-RU"/>
        </w:rPr>
        <w:t>существляющи</w:t>
      </w:r>
      <w:r w:rsidR="00793719" w:rsidRPr="00AD3DFB">
        <w:rPr>
          <w:rFonts w:ascii="Arial" w:hAnsi="Arial" w:cs="Arial"/>
          <w:sz w:val="16"/>
          <w:szCs w:val="16"/>
          <w:lang w:bidi="ru-RU"/>
        </w:rPr>
        <w:t xml:space="preserve">м </w:t>
      </w:r>
      <w:r w:rsidR="00736860">
        <w:rPr>
          <w:rFonts w:ascii="Arial" w:hAnsi="Arial" w:cs="Arial"/>
          <w:sz w:val="16"/>
          <w:szCs w:val="16"/>
          <w:lang w:bidi="ru-RU"/>
        </w:rPr>
        <w:t>управление</w:t>
      </w:r>
    </w:p>
    <w:p w:rsidR="00AD3DFB" w:rsidRDefault="00793719" w:rsidP="00736860">
      <w:pPr>
        <w:pStyle w:val="a3"/>
        <w:jc w:val="right"/>
        <w:rPr>
          <w:rFonts w:ascii="Arial" w:hAnsi="Arial" w:cs="Arial"/>
          <w:sz w:val="16"/>
          <w:szCs w:val="16"/>
          <w:lang w:bidi="ru-RU"/>
        </w:rPr>
      </w:pPr>
      <w:r w:rsidRPr="00AD3DFB">
        <w:rPr>
          <w:rFonts w:ascii="Arial" w:hAnsi="Arial" w:cs="Arial"/>
          <w:sz w:val="16"/>
          <w:szCs w:val="16"/>
          <w:lang w:bidi="ru-RU"/>
        </w:rPr>
        <w:t xml:space="preserve">многоквартирными домами, на возмещение части затрат, </w:t>
      </w:r>
    </w:p>
    <w:p w:rsidR="00AD3DFB" w:rsidRDefault="00793719" w:rsidP="00736860">
      <w:pPr>
        <w:pStyle w:val="a3"/>
        <w:jc w:val="right"/>
        <w:rPr>
          <w:rFonts w:ascii="Arial" w:hAnsi="Arial" w:cs="Arial"/>
          <w:sz w:val="16"/>
          <w:szCs w:val="16"/>
          <w:lang w:bidi="ru-RU"/>
        </w:rPr>
      </w:pPr>
      <w:r w:rsidRPr="00AD3DFB">
        <w:rPr>
          <w:rFonts w:ascii="Arial" w:hAnsi="Arial" w:cs="Arial"/>
          <w:sz w:val="16"/>
          <w:szCs w:val="16"/>
          <w:lang w:bidi="ru-RU"/>
        </w:rPr>
        <w:t xml:space="preserve">связанных с выполненным ремонтом подъездов в многоквартирных домах </w:t>
      </w:r>
    </w:p>
    <w:p w:rsidR="00AD4B77" w:rsidRPr="00AD3DFB" w:rsidRDefault="00793719" w:rsidP="00AD3DFB">
      <w:pPr>
        <w:pStyle w:val="a3"/>
        <w:jc w:val="right"/>
        <w:rPr>
          <w:rFonts w:ascii="Arial" w:hAnsi="Arial" w:cs="Arial"/>
          <w:sz w:val="16"/>
          <w:szCs w:val="16"/>
          <w:lang w:bidi="ru-RU"/>
        </w:rPr>
      </w:pPr>
      <w:r w:rsidRPr="00AD3DFB">
        <w:rPr>
          <w:rFonts w:ascii="Arial" w:hAnsi="Arial" w:cs="Arial"/>
          <w:sz w:val="16"/>
          <w:szCs w:val="16"/>
          <w:lang w:bidi="ru-RU"/>
        </w:rPr>
        <w:t>от 19.06.2018 № 844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</w:p>
    <w:p w:rsidR="005A2E01" w:rsidRPr="005A2E01" w:rsidRDefault="00AF7347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D3DFB">
        <w:rPr>
          <w:rFonts w:ascii="Arial" w:hAnsi="Arial" w:cs="Arial"/>
          <w:sz w:val="16"/>
          <w:szCs w:val="16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889635</wp:posOffset>
                </wp:positionH>
                <wp:positionV relativeFrom="paragraph">
                  <wp:posOffset>142875</wp:posOffset>
                </wp:positionV>
                <wp:extent cx="8258175" cy="493395"/>
                <wp:effectExtent l="0" t="0" r="9525" b="190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8175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E01" w:rsidRDefault="005A2E01" w:rsidP="005A2E01">
                            <w:pPr>
                              <w:tabs>
                                <w:tab w:val="left" w:leader="underscore" w:pos="7520"/>
                              </w:tabs>
                              <w:spacing w:after="0" w:line="259" w:lineRule="exact"/>
                              <w:ind w:left="514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Справка-расчет №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:rsidR="005A2E01" w:rsidRDefault="005A2E01" w:rsidP="005A2E01">
                            <w:pPr>
                              <w:tabs>
                                <w:tab w:val="left" w:leader="underscore" w:pos="10789"/>
                              </w:tabs>
                              <w:spacing w:after="0" w:line="259" w:lineRule="exact"/>
                              <w:ind w:firstLine="148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о подтверждении фактических затрат, связанных с выполненным ремонтом подъездов в многоквартирных домах на территории муниципального образования</w:t>
                            </w: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ab/>
                              <w:t>Московской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32" type="#_x0000_t202" style="position:absolute;left:0;text-align:left;margin-left:70.05pt;margin-top:11.25pt;width:650.25pt;height:38.85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AoyQIAALg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" filled="f" stroked="f">
                <v:textbox style="mso-fit-shape-to-text:t" inset="0,0,0,0">
                  <w:txbxContent>
                    <w:p w:rsidR="005A2E01" w:rsidRDefault="005A2E01" w:rsidP="005A2E01">
                      <w:pPr>
                        <w:tabs>
                          <w:tab w:val="left" w:leader="underscore" w:pos="7520"/>
                        </w:tabs>
                        <w:spacing w:after="0" w:line="259" w:lineRule="exact"/>
                        <w:ind w:left="5140"/>
                        <w:jc w:val="both"/>
                      </w:pPr>
                      <w:r>
                        <w:rPr>
                          <w:b/>
                          <w:bCs/>
                        </w:rPr>
                        <w:t>Справка-расчет №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:rsidR="005A2E01" w:rsidRDefault="005A2E01" w:rsidP="005A2E01">
                      <w:pPr>
                        <w:tabs>
                          <w:tab w:val="left" w:leader="underscore" w:pos="10789"/>
                        </w:tabs>
                        <w:spacing w:after="0" w:line="259" w:lineRule="exact"/>
                        <w:ind w:firstLine="1480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о подтверждении фактических затрат, связанных с выполненным ремонтом подъездов в многоквартирных домах на территории муниципального образования</w:t>
                      </w:r>
                      <w:r>
                        <w:rPr>
                          <w:color w:val="000000"/>
                          <w:lang w:eastAsia="ru-RU" w:bidi="ru-RU"/>
                        </w:rPr>
                        <w:tab/>
                        <w:t>Московской области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</w:p>
    <w:p w:rsidR="005A2E01" w:rsidRPr="005A2E01" w:rsidRDefault="00736860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D3DFB">
        <w:rPr>
          <w:rFonts w:ascii="Arial" w:hAnsi="Arial" w:cs="Arial"/>
          <w:sz w:val="16"/>
          <w:szCs w:val="16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880110</wp:posOffset>
                </wp:positionH>
                <wp:positionV relativeFrom="paragraph">
                  <wp:posOffset>247015</wp:posOffset>
                </wp:positionV>
                <wp:extent cx="8191500" cy="120650"/>
                <wp:effectExtent l="0" t="0" r="0" b="1270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E01" w:rsidRDefault="005A2E01" w:rsidP="005A2E01">
                            <w:pPr>
                              <w:spacing w:after="0" w:line="190" w:lineRule="exact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Получатель субсидии</w:t>
                            </w:r>
                            <w:r w:rsidR="00736860">
                              <w:rPr>
                                <w:color w:val="000000"/>
                                <w:lang w:eastAsia="ru-RU" w:bidi="ru-RU"/>
                              </w:rPr>
                              <w:t>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0" o:spid="_x0000_s1033" type="#_x0000_t202" style="position:absolute;left:0;text-align:left;margin-left:69.3pt;margin-top:19.45pt;width:645pt;height:9.5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1LwyQIAALg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" filled="f" stroked="f">
                <v:textbox style="mso-fit-shape-to-text:t" inset="0,0,0,0">
                  <w:txbxContent>
                    <w:p w:rsidR="005A2E01" w:rsidRDefault="005A2E01" w:rsidP="005A2E01">
                      <w:pPr>
                        <w:spacing w:after="0" w:line="190" w:lineRule="exact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Получатель субсидии</w:t>
                      </w:r>
                      <w:r w:rsidR="00736860">
                        <w:rPr>
                          <w:color w:val="000000"/>
                          <w:lang w:eastAsia="ru-RU" w:bidi="ru-RU"/>
                        </w:rPr>
                        <w:t>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3DFB">
        <w:rPr>
          <w:rFonts w:ascii="Arial" w:hAnsi="Arial" w:cs="Arial"/>
          <w:sz w:val="16"/>
          <w:szCs w:val="16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3670935</wp:posOffset>
                </wp:positionH>
                <wp:positionV relativeFrom="paragraph">
                  <wp:posOffset>104140</wp:posOffset>
                </wp:positionV>
                <wp:extent cx="3109595" cy="120650"/>
                <wp:effectExtent l="0" t="0" r="14605" b="1270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E01" w:rsidRDefault="005A2E01" w:rsidP="005A2E01">
                            <w:pPr>
                              <w:spacing w:after="0" w:line="190" w:lineRule="exact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(наименование муниципального образования)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34" type="#_x0000_t202" style="position:absolute;left:0;text-align:left;margin-left:289.05pt;margin-top:8.2pt;width:244.85pt;height:9.5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" filled="f" stroked="f">
                <v:textbox style="mso-fit-shape-to-text:t" inset="0,0,0,0">
                  <w:txbxContent>
                    <w:p w:rsidR="005A2E01" w:rsidRDefault="005A2E01" w:rsidP="005A2E01">
                      <w:pPr>
                        <w:spacing w:after="0" w:line="190" w:lineRule="exact"/>
                      </w:pPr>
                      <w:r>
                        <w:rPr>
                          <w:color w:val="000000"/>
                          <w:lang w:eastAsia="ru-RU" w:bidi="ru-RU"/>
                        </w:rPr>
                        <w:t>(наименование муниципального образования)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</w:p>
    <w:p w:rsidR="005A2E01" w:rsidRPr="005A2E01" w:rsidRDefault="007E3067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D3DFB">
        <w:rPr>
          <w:rFonts w:ascii="Arial" w:hAnsi="Arial" w:cs="Arial"/>
          <w:sz w:val="16"/>
          <w:szCs w:val="16"/>
        </w:rPr>
        <mc:AlternateContent>
          <mc:Choice Requires="wps">
            <w:drawing>
              <wp:anchor distT="0" distB="0" distL="63500" distR="63500" simplePos="0" relativeHeight="251668480" behindDoc="0" locked="0" layoutInCell="1" allowOverlap="1">
                <wp:simplePos x="0" y="0"/>
                <wp:positionH relativeFrom="margin">
                  <wp:posOffset>175259</wp:posOffset>
                </wp:positionH>
                <wp:positionV relativeFrom="paragraph">
                  <wp:posOffset>259715</wp:posOffset>
                </wp:positionV>
                <wp:extent cx="8505825" cy="120650"/>
                <wp:effectExtent l="0" t="0" r="9525" b="1270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582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E01" w:rsidRDefault="005A2E01" w:rsidP="005A2E01">
                            <w:pPr>
                              <w:spacing w:after="0" w:line="190" w:lineRule="exact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Руководитель</w:t>
                            </w:r>
                            <w:r w:rsidR="00CA58CF">
                              <w:rPr>
                                <w:color w:val="000000"/>
                                <w:lang w:eastAsia="ru-RU" w:bidi="ru-RU"/>
                              </w:rPr>
                              <w:t>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35" type="#_x0000_t202" style="position:absolute;left:0;text-align:left;margin-left:13.8pt;margin-top:20.45pt;width:669.75pt;height:9.5pt;z-index:2516684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" filled="f" stroked="f">
                <v:textbox style="mso-fit-shape-to-text:t" inset="0,0,0,0">
                  <w:txbxContent>
                    <w:p w:rsidR="005A2E01" w:rsidRDefault="005A2E01" w:rsidP="005A2E01">
                      <w:pPr>
                        <w:spacing w:after="0" w:line="190" w:lineRule="exact"/>
                      </w:pPr>
                      <w:r>
                        <w:rPr>
                          <w:color w:val="000000"/>
                          <w:lang w:eastAsia="ru-RU" w:bidi="ru-RU"/>
                        </w:rPr>
                        <w:t>Руководитель</w:t>
                      </w:r>
                      <w:r w:rsidR="00CA58CF">
                        <w:rPr>
                          <w:color w:val="000000"/>
                          <w:lang w:eastAsia="ru-RU" w:bidi="ru-RU"/>
                        </w:rPr>
                        <w:t>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2E01" w:rsidRPr="005A2E01" w:rsidRDefault="00CA58CF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D3DFB">
        <w:rPr>
          <w:rFonts w:ascii="Arial" w:hAnsi="Arial" w:cs="Arial"/>
          <w:sz w:val="16"/>
          <w:szCs w:val="16"/>
        </w:rPr>
        <mc:AlternateContent>
          <mc:Choice Requires="wps">
            <w:drawing>
              <wp:anchor distT="0" distB="0" distL="63500" distR="63500" simplePos="0" relativeHeight="251669504" behindDoc="0" locked="0" layoutInCell="1" allowOverlap="1">
                <wp:simplePos x="0" y="0"/>
                <wp:positionH relativeFrom="margin">
                  <wp:posOffset>184785</wp:posOffset>
                </wp:positionH>
                <wp:positionV relativeFrom="paragraph">
                  <wp:posOffset>102235</wp:posOffset>
                </wp:positionV>
                <wp:extent cx="7524750" cy="453390"/>
                <wp:effectExtent l="0" t="0" r="0" b="63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E01" w:rsidRPr="005C63F9" w:rsidRDefault="005A2E01" w:rsidP="005C63F9">
                            <w:pPr>
                              <w:pStyle w:val="a3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>(наименование организации-получателя субсидии) (фамилия, инициалы)</w:t>
                            </w:r>
                            <w:r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ab/>
                              <w:t>(подпись)</w:t>
                            </w:r>
                          </w:p>
                          <w:p w:rsidR="005A2E01" w:rsidRPr="005C63F9" w:rsidRDefault="005A2E01" w:rsidP="005C63F9">
                            <w:pPr>
                              <w:pStyle w:val="a3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>Главный бухгалтер _________</w:t>
                            </w:r>
                            <w:r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ab/>
                            </w:r>
                            <w:r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ab/>
                            </w:r>
                          </w:p>
                          <w:p w:rsidR="005A2E01" w:rsidRPr="005C63F9" w:rsidRDefault="005A2E01" w:rsidP="005C63F9">
                            <w:pPr>
                              <w:pStyle w:val="a3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>МП</w:t>
                            </w:r>
                            <w:r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ab/>
                              <w:t>(наименование организации-получателя субсидии) (фамилия, инициалы)</w:t>
                            </w:r>
                            <w:r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ab/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36" type="#_x0000_t202" style="position:absolute;left:0;text-align:left;margin-left:14.55pt;margin-top:8.05pt;width:592.5pt;height:35.7pt;z-index:2516695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" filled="f" stroked="f">
                <v:textbox style="mso-fit-shape-to-text:t" inset="0,0,0,0">
                  <w:txbxContent>
                    <w:p w:rsidR="005A2E01" w:rsidRPr="005C63F9" w:rsidRDefault="005A2E01" w:rsidP="005C63F9">
                      <w:pPr>
                        <w:pStyle w:val="a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>(наименование организации-получателя субсидии) (фамилия, инициалы)</w:t>
                      </w:r>
                      <w:r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ab/>
                        <w:t>(подпись)</w:t>
                      </w:r>
                    </w:p>
                    <w:p w:rsidR="005A2E01" w:rsidRPr="005C63F9" w:rsidRDefault="005A2E01" w:rsidP="005C63F9">
                      <w:pPr>
                        <w:pStyle w:val="a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>Главный бухгалтер _________</w:t>
                      </w:r>
                      <w:r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ab/>
                      </w:r>
                      <w:r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ab/>
                      </w:r>
                    </w:p>
                    <w:p w:rsidR="005A2E01" w:rsidRPr="005C63F9" w:rsidRDefault="005A2E01" w:rsidP="005C63F9">
                      <w:pPr>
                        <w:pStyle w:val="a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>МП</w:t>
                      </w:r>
                      <w:r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ab/>
                        <w:t>(наименование организации-получателя субсидии) (фамилия, инициалы)</w:t>
                      </w:r>
                      <w:r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ab/>
                        <w:t>(подпись)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2E01" w:rsidRPr="005A2E01" w:rsidRDefault="00044A01" w:rsidP="005A2E01">
      <w:pPr>
        <w:jc w:val="both"/>
        <w:rPr>
          <w:rFonts w:ascii="Arial" w:hAnsi="Arial" w:cs="Arial"/>
          <w:sz w:val="24"/>
          <w:szCs w:val="24"/>
          <w:lang w:bidi="ru-RU"/>
        </w:rPr>
      </w:pPr>
      <w:r w:rsidRPr="00AD3DFB">
        <w:rPr>
          <w:rFonts w:ascii="Arial" w:hAnsi="Arial" w:cs="Arial"/>
          <w:sz w:val="16"/>
          <w:szCs w:val="16"/>
        </w:rPr>
        <mc:AlternateContent>
          <mc:Choice Requires="wps">
            <w:drawing>
              <wp:anchor distT="0" distB="0" distL="63500" distR="63500" simplePos="0" relativeHeight="251671552" behindDoc="0" locked="0" layoutInCell="1" allowOverlap="1">
                <wp:simplePos x="0" y="0"/>
                <wp:positionH relativeFrom="margin">
                  <wp:posOffset>6384925</wp:posOffset>
                </wp:positionH>
                <wp:positionV relativeFrom="paragraph">
                  <wp:posOffset>249555</wp:posOffset>
                </wp:positionV>
                <wp:extent cx="1609725" cy="107950"/>
                <wp:effectExtent l="0" t="0" r="9525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E01" w:rsidRPr="005C63F9" w:rsidRDefault="005A2E01" w:rsidP="005A2E01">
                            <w:pPr>
                              <w:spacing w:line="17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C63F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ru-RU" w:bidi="ru-RU"/>
                              </w:rPr>
                              <w:t>Московской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37" type="#_x0000_t202" style="position:absolute;left:0;text-align:left;margin-left:502.75pt;margin-top:19.65pt;width:126.75pt;height:8.5pt;z-index:2516715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" filled="f" stroked="f">
                <v:textbox style="mso-fit-shape-to-text:t" inset="0,0,0,0">
                  <w:txbxContent>
                    <w:p w:rsidR="005A2E01" w:rsidRPr="005C63F9" w:rsidRDefault="005A2E01" w:rsidP="005A2E01">
                      <w:pPr>
                        <w:spacing w:line="17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C63F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ru-RU" w:bidi="ru-RU"/>
                        </w:rPr>
                        <w:t>Московской области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63F9" w:rsidRPr="00AD3DFB">
        <w:rPr>
          <w:rFonts w:ascii="Arial" w:hAnsi="Arial" w:cs="Arial"/>
          <w:sz w:val="16"/>
          <w:szCs w:val="16"/>
        </w:rPr>
        <mc:AlternateContent>
          <mc:Choice Requires="wps">
            <w:drawing>
              <wp:anchor distT="0" distB="0" distL="63500" distR="63500" simplePos="0" relativeHeight="251670528" behindDoc="0" locked="0" layoutInCell="1" allowOverlap="1">
                <wp:simplePos x="0" y="0"/>
                <wp:positionH relativeFrom="margin">
                  <wp:posOffset>184785</wp:posOffset>
                </wp:positionH>
                <wp:positionV relativeFrom="paragraph">
                  <wp:posOffset>240030</wp:posOffset>
                </wp:positionV>
                <wp:extent cx="7734300" cy="359410"/>
                <wp:effectExtent l="0" t="0" r="0" b="889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E01" w:rsidRPr="005C63F9" w:rsidRDefault="005A2E01" w:rsidP="005C63F9">
                            <w:pPr>
                              <w:pStyle w:val="a3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>Расчет провер</w:t>
                            </w:r>
                            <w:r w:rsidR="00CA58CF"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>ен муниципальным образованием ______________________________________</w:t>
                            </w:r>
                            <w:r w:rsidR="00044A01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>______________________________</w:t>
                            </w:r>
                          </w:p>
                          <w:p w:rsidR="00044A01" w:rsidRDefault="00044A01" w:rsidP="005C63F9">
                            <w:pPr>
                              <w:pStyle w:val="a3"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 xml:space="preserve">                                                                                             </w:t>
                            </w:r>
                            <w:r w:rsidR="005A2E01"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>(наименование муниципального образования Московской области</w:t>
                            </w:r>
                          </w:p>
                          <w:p w:rsidR="005A2E01" w:rsidRPr="005C63F9" w:rsidRDefault="005A2E01" w:rsidP="005C63F9">
                            <w:pPr>
                              <w:pStyle w:val="a3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 xml:space="preserve"> Руководитель муниципального образования</w:t>
                            </w:r>
                            <w:r w:rsidR="00044A01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>___________________________________________________________________________</w:t>
                            </w:r>
                            <w:r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38" type="#_x0000_t202" style="position:absolute;left:0;text-align:left;margin-left:14.55pt;margin-top:18.9pt;width:609pt;height:28.3pt;z-index:2516705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" filled="f" stroked="f">
                <v:textbox style="mso-fit-shape-to-text:t" inset="0,0,0,0">
                  <w:txbxContent>
                    <w:p w:rsidR="005A2E01" w:rsidRPr="005C63F9" w:rsidRDefault="005A2E01" w:rsidP="005C63F9">
                      <w:pPr>
                        <w:pStyle w:val="a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>Расчет провер</w:t>
                      </w:r>
                      <w:r w:rsidR="00CA58CF"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>ен муниципальным образованием ______________________________________</w:t>
                      </w:r>
                      <w:r w:rsidR="00044A01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>______________________________</w:t>
                      </w:r>
                    </w:p>
                    <w:p w:rsidR="00044A01" w:rsidRDefault="00044A01" w:rsidP="005C63F9">
                      <w:pPr>
                        <w:pStyle w:val="a3"/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 xml:space="preserve">                                                                                             </w:t>
                      </w:r>
                      <w:r w:rsidR="005A2E01"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>(наименование муниципального образования Московской области</w:t>
                      </w:r>
                    </w:p>
                    <w:p w:rsidR="005A2E01" w:rsidRPr="005C63F9" w:rsidRDefault="005A2E01" w:rsidP="005C63F9">
                      <w:pPr>
                        <w:pStyle w:val="a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 xml:space="preserve"> Руководитель муниципального образования</w:t>
                      </w:r>
                      <w:r w:rsidR="00044A01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>___________________________________________________________________________</w:t>
                      </w:r>
                      <w:r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2E01" w:rsidRPr="005A2E01" w:rsidRDefault="005C63F9" w:rsidP="005A2E01">
      <w:pPr>
        <w:jc w:val="both"/>
        <w:rPr>
          <w:rFonts w:ascii="Arial" w:hAnsi="Arial" w:cs="Arial"/>
          <w:sz w:val="24"/>
          <w:szCs w:val="24"/>
          <w:lang w:bidi="ru-RU"/>
        </w:rPr>
        <w:sectPr w:rsidR="005A2E01" w:rsidRPr="005A2E01" w:rsidSect="005A2E01">
          <w:type w:val="nextColumn"/>
          <w:pgSz w:w="16840" w:h="11900" w:orient="landscape"/>
          <w:pgMar w:top="1134" w:right="567" w:bottom="1134" w:left="1134" w:header="0" w:footer="3" w:gutter="0"/>
          <w:cols w:space="720"/>
          <w:noEndnote/>
          <w:docGrid w:linePitch="360"/>
        </w:sectPr>
      </w:pPr>
      <w:r w:rsidRPr="00AD3DFB">
        <w:rPr>
          <w:rFonts w:ascii="Arial" w:hAnsi="Arial" w:cs="Arial"/>
          <w:sz w:val="16"/>
          <w:szCs w:val="16"/>
        </w:rPr>
        <mc:AlternateContent>
          <mc:Choice Requires="wps">
            <w:drawing>
              <wp:anchor distT="0" distB="0" distL="63500" distR="63500" simplePos="0" relativeHeight="251672576" behindDoc="0" locked="0" layoutInCell="1" allowOverlap="1">
                <wp:simplePos x="0" y="0"/>
                <wp:positionH relativeFrom="margin">
                  <wp:posOffset>184785</wp:posOffset>
                </wp:positionH>
                <wp:positionV relativeFrom="paragraph">
                  <wp:posOffset>339724</wp:posOffset>
                </wp:positionV>
                <wp:extent cx="7629525" cy="676275"/>
                <wp:effectExtent l="0" t="0" r="9525" b="9525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9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E01" w:rsidRPr="005C63F9" w:rsidRDefault="00044A01" w:rsidP="005C63F9">
                            <w:pPr>
                              <w:pStyle w:val="a3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  <w:r w:rsidR="005A2E01"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>(подпись)</w:t>
                            </w:r>
                            <w:r w:rsidR="005A2E01"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ab/>
                              <w:t>(расшифровка подписи)</w:t>
                            </w:r>
                          </w:p>
                          <w:p w:rsidR="005A2E01" w:rsidRPr="005C63F9" w:rsidRDefault="005A2E01" w:rsidP="005C63F9">
                            <w:pPr>
                              <w:pStyle w:val="a3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>Главный бухгалтер</w:t>
                            </w:r>
                            <w:r w:rsidR="00946EB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>_________________________________________________________________________________________________</w:t>
                            </w:r>
                            <w:r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ab/>
                            </w:r>
                          </w:p>
                          <w:p w:rsidR="005A2E01" w:rsidRPr="005C63F9" w:rsidRDefault="005A2E01" w:rsidP="005C63F9">
                            <w:pPr>
                              <w:pStyle w:val="a3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>МП</w:t>
                            </w:r>
                            <w:r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ab/>
                            </w:r>
                            <w:r w:rsidR="00946EB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 xml:space="preserve">                                                                                                          </w:t>
                            </w:r>
                            <w:r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>(подпись)</w:t>
                            </w:r>
                            <w:r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ab/>
                            </w:r>
                            <w:r w:rsidR="00946EB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 xml:space="preserve"> </w:t>
                            </w:r>
                            <w:r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>(расшифровка подписи)</w:t>
                            </w:r>
                          </w:p>
                          <w:p w:rsidR="005A2E01" w:rsidRDefault="005A2E01" w:rsidP="005C63F9">
                            <w:pPr>
                              <w:pStyle w:val="a3"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</w:pPr>
                            <w:r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>Исполнитель (от муниципального образования)</w:t>
                            </w:r>
                            <w:r w:rsidR="00946EB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>______________________________________________________________________________</w:t>
                            </w:r>
                            <w:r w:rsidRPr="005C63F9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ab/>
                            </w:r>
                          </w:p>
                          <w:p w:rsidR="00946EB9" w:rsidRPr="005C63F9" w:rsidRDefault="00946EB9" w:rsidP="005C63F9">
                            <w:pPr>
                              <w:pStyle w:val="a3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ru-RU" w:bidi="ru-RU"/>
                              </w:rPr>
                              <w:t xml:space="preserve">                                                                                                                          (подпись)        (расшифровка подписи)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39" type="#_x0000_t202" style="position:absolute;left:0;text-align:left;margin-left:14.55pt;margin-top:26.75pt;width:600.75pt;height:53.25pt;z-index:2516725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" filled="f" stroked="f">
                <v:textbox inset="0,0,0,0">
                  <w:txbxContent>
                    <w:p w:rsidR="005A2E01" w:rsidRPr="005C63F9" w:rsidRDefault="00044A01" w:rsidP="005C63F9">
                      <w:pPr>
                        <w:pStyle w:val="a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 xml:space="preserve">                                                                                                                         </w:t>
                      </w:r>
                      <w:r w:rsidR="005A2E01"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>(подпись)</w:t>
                      </w:r>
                      <w:r w:rsidR="005A2E01"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ab/>
                        <w:t>(расшифровка подписи)</w:t>
                      </w:r>
                    </w:p>
                    <w:p w:rsidR="005A2E01" w:rsidRPr="005C63F9" w:rsidRDefault="005A2E01" w:rsidP="005C63F9">
                      <w:pPr>
                        <w:pStyle w:val="a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>Главный бухгалтер</w:t>
                      </w:r>
                      <w:r w:rsidR="00946EB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>_________________________________________________________________________________________________</w:t>
                      </w:r>
                      <w:r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ab/>
                      </w:r>
                    </w:p>
                    <w:p w:rsidR="005A2E01" w:rsidRPr="005C63F9" w:rsidRDefault="005A2E01" w:rsidP="005C63F9">
                      <w:pPr>
                        <w:pStyle w:val="a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>МП</w:t>
                      </w:r>
                      <w:r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ab/>
                      </w:r>
                      <w:r w:rsidR="00946EB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 xml:space="preserve">                                                                                                          </w:t>
                      </w:r>
                      <w:r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>(подпись)</w:t>
                      </w:r>
                      <w:r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ab/>
                      </w:r>
                      <w:r w:rsidR="00946EB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 xml:space="preserve"> </w:t>
                      </w:r>
                      <w:r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>(расшифровка подписи)</w:t>
                      </w:r>
                    </w:p>
                    <w:p w:rsidR="005A2E01" w:rsidRDefault="005A2E01" w:rsidP="005C63F9">
                      <w:pPr>
                        <w:pStyle w:val="a3"/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</w:pPr>
                      <w:r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>Исполнитель (от муниципального образования)</w:t>
                      </w:r>
                      <w:r w:rsidR="00946EB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>______________________________________________________________________________</w:t>
                      </w:r>
                      <w:r w:rsidRPr="005C63F9"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ab/>
                      </w:r>
                    </w:p>
                    <w:p w:rsidR="00946EB9" w:rsidRPr="005C63F9" w:rsidRDefault="00946EB9" w:rsidP="005C63F9">
                      <w:pPr>
                        <w:pStyle w:val="a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eastAsia="ru-RU" w:bidi="ru-RU"/>
                        </w:rPr>
                        <w:t xml:space="preserve">                                                                                                                          (подпись)        (расшифровка подписи)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1871" w:rsidRPr="00AD3DFB" w:rsidRDefault="00271871" w:rsidP="00271871">
      <w:pPr>
        <w:pStyle w:val="a3"/>
        <w:jc w:val="right"/>
        <w:rPr>
          <w:rFonts w:ascii="Arial" w:hAnsi="Arial" w:cs="Arial"/>
          <w:sz w:val="16"/>
          <w:szCs w:val="16"/>
          <w:lang w:bidi="ru-RU"/>
        </w:rPr>
      </w:pPr>
      <w:r w:rsidRPr="00AD3DFB">
        <w:rPr>
          <w:rFonts w:ascii="Arial" w:hAnsi="Arial" w:cs="Arial"/>
          <w:sz w:val="16"/>
          <w:szCs w:val="16"/>
        </w:rPr>
        <w:lastRenderedPageBreak/>
        <mc:AlternateContent>
          <mc:Choice Requires="wps">
            <w:drawing>
              <wp:anchor distT="0" distB="0" distL="63500" distR="63500" simplePos="0" relativeHeight="251694080" behindDoc="0" locked="0" layoutInCell="1" allowOverlap="1" wp14:anchorId="28E1E9A3" wp14:editId="7DCCDAAB">
                <wp:simplePos x="0" y="0"/>
                <wp:positionH relativeFrom="margin">
                  <wp:posOffset>8229600</wp:posOffset>
                </wp:positionH>
                <wp:positionV relativeFrom="paragraph">
                  <wp:posOffset>6551295</wp:posOffset>
                </wp:positionV>
                <wp:extent cx="1252855" cy="120650"/>
                <wp:effectExtent l="3810" t="0" r="635" b="0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871" w:rsidRDefault="00271871" w:rsidP="00271871">
                            <w:pPr>
                              <w:spacing w:after="0" w:line="190" w:lineRule="exact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(контактный телефон)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1E9A3" id="Надпись 36" o:spid="_x0000_s1040" type="#_x0000_t202" style="position:absolute;left:0;text-align:left;margin-left:9in;margin-top:515.85pt;width:98.65pt;height:9.5pt;z-index:2516940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" filled="f" stroked="f">
                <v:textbox style="mso-fit-shape-to-text:t" inset="0,0,0,0">
                  <w:txbxContent>
                    <w:p w:rsidR="00271871" w:rsidRDefault="00271871" w:rsidP="00271871">
                      <w:pPr>
                        <w:spacing w:after="0" w:line="190" w:lineRule="exact"/>
                      </w:pPr>
                      <w:r>
                        <w:rPr>
                          <w:color w:val="000000"/>
                          <w:lang w:eastAsia="ru-RU" w:bidi="ru-RU"/>
                        </w:rPr>
                        <w:t>(контактный телефон)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16"/>
          <w:szCs w:val="16"/>
          <w:lang w:bidi="ru-RU"/>
        </w:rPr>
        <w:t>П</w:t>
      </w:r>
      <w:r w:rsidRPr="00AD3DFB">
        <w:rPr>
          <w:rFonts w:ascii="Arial" w:hAnsi="Arial" w:cs="Arial"/>
          <w:sz w:val="16"/>
          <w:szCs w:val="16"/>
          <w:lang w:bidi="ru-RU"/>
        </w:rPr>
        <w:t xml:space="preserve">риложение № </w:t>
      </w:r>
      <w:r>
        <w:rPr>
          <w:rFonts w:ascii="Arial" w:hAnsi="Arial" w:cs="Arial"/>
          <w:sz w:val="16"/>
          <w:szCs w:val="16"/>
          <w:lang w:bidi="ru-RU"/>
        </w:rPr>
        <w:t>2</w:t>
      </w:r>
    </w:p>
    <w:p w:rsidR="00271871" w:rsidRDefault="00271871" w:rsidP="00271871">
      <w:pPr>
        <w:pStyle w:val="a3"/>
        <w:jc w:val="right"/>
        <w:rPr>
          <w:rFonts w:ascii="Arial" w:hAnsi="Arial" w:cs="Arial"/>
          <w:sz w:val="16"/>
          <w:szCs w:val="16"/>
          <w:lang w:bidi="ru-RU"/>
        </w:rPr>
      </w:pPr>
      <w:r w:rsidRPr="00AD3DFB">
        <w:rPr>
          <w:rFonts w:ascii="Arial" w:hAnsi="Arial" w:cs="Arial"/>
          <w:sz w:val="16"/>
          <w:szCs w:val="16"/>
          <w:lang w:bidi="ru-RU"/>
        </w:rPr>
        <w:t>к Порядку предоставления субсидии из бюджета</w:t>
      </w:r>
      <w:r>
        <w:rPr>
          <w:rFonts w:ascii="Arial" w:hAnsi="Arial" w:cs="Arial"/>
          <w:sz w:val="16"/>
          <w:szCs w:val="16"/>
          <w:lang w:bidi="ru-RU"/>
        </w:rPr>
        <w:t xml:space="preserve"> городского округа</w:t>
      </w:r>
    </w:p>
    <w:p w:rsidR="00271871" w:rsidRDefault="00271871" w:rsidP="00271871">
      <w:pPr>
        <w:pStyle w:val="a3"/>
        <w:jc w:val="right"/>
        <w:rPr>
          <w:rFonts w:ascii="Arial" w:hAnsi="Arial" w:cs="Arial"/>
          <w:sz w:val="16"/>
          <w:szCs w:val="16"/>
          <w:lang w:bidi="ru-RU"/>
        </w:rPr>
      </w:pPr>
      <w:r>
        <w:rPr>
          <w:rFonts w:ascii="Arial" w:hAnsi="Arial" w:cs="Arial"/>
          <w:sz w:val="16"/>
          <w:szCs w:val="16"/>
          <w:lang w:bidi="ru-RU"/>
        </w:rPr>
        <w:t xml:space="preserve"> </w:t>
      </w:r>
      <w:r w:rsidRPr="00AD3DFB">
        <w:rPr>
          <w:rFonts w:ascii="Arial" w:hAnsi="Arial" w:cs="Arial"/>
          <w:sz w:val="16"/>
          <w:szCs w:val="16"/>
          <w:lang w:bidi="ru-RU"/>
        </w:rPr>
        <w:t xml:space="preserve">Лобня Московской области юридическим лицам, </w:t>
      </w:r>
    </w:p>
    <w:p w:rsidR="00271871" w:rsidRDefault="00271871" w:rsidP="00271871">
      <w:pPr>
        <w:pStyle w:val="a3"/>
        <w:jc w:val="right"/>
        <w:rPr>
          <w:rFonts w:ascii="Arial" w:hAnsi="Arial" w:cs="Arial"/>
          <w:sz w:val="16"/>
          <w:szCs w:val="16"/>
          <w:lang w:bidi="ru-RU"/>
        </w:rPr>
      </w:pPr>
      <w:r w:rsidRPr="00AD3DFB">
        <w:rPr>
          <w:rFonts w:ascii="Arial" w:hAnsi="Arial" w:cs="Arial"/>
          <w:sz w:val="16"/>
          <w:szCs w:val="16"/>
          <w:lang w:bidi="ru-RU"/>
        </w:rPr>
        <w:t xml:space="preserve">индивидуальным предпринимателям, </w:t>
      </w:r>
      <w:r>
        <w:rPr>
          <w:rFonts w:ascii="Arial" w:hAnsi="Arial" w:cs="Arial"/>
          <w:sz w:val="16"/>
          <w:szCs w:val="16"/>
          <w:lang w:bidi="ru-RU"/>
        </w:rPr>
        <w:t>о</w:t>
      </w:r>
      <w:r w:rsidRPr="00AD3DFB">
        <w:rPr>
          <w:rFonts w:ascii="Arial" w:hAnsi="Arial" w:cs="Arial"/>
          <w:sz w:val="16"/>
          <w:szCs w:val="16"/>
          <w:lang w:bidi="ru-RU"/>
        </w:rPr>
        <w:t xml:space="preserve">существляющим </w:t>
      </w:r>
      <w:r>
        <w:rPr>
          <w:rFonts w:ascii="Arial" w:hAnsi="Arial" w:cs="Arial"/>
          <w:sz w:val="16"/>
          <w:szCs w:val="16"/>
          <w:lang w:bidi="ru-RU"/>
        </w:rPr>
        <w:t>управление</w:t>
      </w:r>
    </w:p>
    <w:p w:rsidR="00271871" w:rsidRDefault="00271871" w:rsidP="00271871">
      <w:pPr>
        <w:pStyle w:val="a3"/>
        <w:jc w:val="right"/>
        <w:rPr>
          <w:rFonts w:ascii="Arial" w:hAnsi="Arial" w:cs="Arial"/>
          <w:sz w:val="16"/>
          <w:szCs w:val="16"/>
          <w:lang w:bidi="ru-RU"/>
        </w:rPr>
      </w:pPr>
      <w:r w:rsidRPr="00AD3DFB">
        <w:rPr>
          <w:rFonts w:ascii="Arial" w:hAnsi="Arial" w:cs="Arial"/>
          <w:sz w:val="16"/>
          <w:szCs w:val="16"/>
          <w:lang w:bidi="ru-RU"/>
        </w:rPr>
        <w:t xml:space="preserve">многоквартирными домами, на возмещение части затрат, </w:t>
      </w:r>
    </w:p>
    <w:p w:rsidR="00271871" w:rsidRDefault="00271871" w:rsidP="00271871">
      <w:pPr>
        <w:pStyle w:val="a3"/>
        <w:jc w:val="right"/>
        <w:rPr>
          <w:rFonts w:ascii="Arial" w:hAnsi="Arial" w:cs="Arial"/>
          <w:sz w:val="16"/>
          <w:szCs w:val="16"/>
          <w:lang w:bidi="ru-RU"/>
        </w:rPr>
      </w:pPr>
      <w:r w:rsidRPr="00AD3DFB">
        <w:rPr>
          <w:rFonts w:ascii="Arial" w:hAnsi="Arial" w:cs="Arial"/>
          <w:sz w:val="16"/>
          <w:szCs w:val="16"/>
          <w:lang w:bidi="ru-RU"/>
        </w:rPr>
        <w:t xml:space="preserve">связанных с выполненным ремонтом подъездов в многоквартирных домах </w:t>
      </w:r>
    </w:p>
    <w:p w:rsidR="00271871" w:rsidRPr="00AD3DFB" w:rsidRDefault="00271871" w:rsidP="00271871">
      <w:pPr>
        <w:pStyle w:val="a3"/>
        <w:jc w:val="right"/>
        <w:rPr>
          <w:rFonts w:ascii="Arial" w:hAnsi="Arial" w:cs="Arial"/>
          <w:sz w:val="16"/>
          <w:szCs w:val="16"/>
          <w:lang w:bidi="ru-RU"/>
        </w:rPr>
      </w:pPr>
      <w:r w:rsidRPr="00AD3DFB">
        <w:rPr>
          <w:rFonts w:ascii="Arial" w:hAnsi="Arial" w:cs="Arial"/>
          <w:sz w:val="16"/>
          <w:szCs w:val="16"/>
          <w:lang w:bidi="ru-RU"/>
        </w:rPr>
        <w:t>от 19.06.2018 № 844</w:t>
      </w:r>
    </w:p>
    <w:p w:rsidR="00271871" w:rsidRDefault="00271871" w:rsidP="00271871">
      <w:pPr>
        <w:jc w:val="both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271871" w:rsidRPr="007042D9" w:rsidRDefault="00271871" w:rsidP="007042D9">
      <w:pPr>
        <w:pStyle w:val="a3"/>
        <w:rPr>
          <w:rFonts w:ascii="Arial" w:hAnsi="Arial" w:cs="Arial"/>
          <w:sz w:val="20"/>
          <w:szCs w:val="20"/>
          <w:lang w:bidi="ru-RU"/>
        </w:rPr>
      </w:pPr>
    </w:p>
    <w:p w:rsidR="00271871" w:rsidRPr="00192EBE" w:rsidRDefault="00271871" w:rsidP="00192EBE">
      <w:pPr>
        <w:pStyle w:val="a3"/>
        <w:jc w:val="center"/>
        <w:rPr>
          <w:rFonts w:ascii="Arial" w:hAnsi="Arial" w:cs="Arial"/>
          <w:sz w:val="24"/>
          <w:szCs w:val="24"/>
          <w:lang w:bidi="ru-RU"/>
        </w:rPr>
      </w:pPr>
      <w:r w:rsidRPr="00192EBE">
        <w:rPr>
          <w:rFonts w:ascii="Arial" w:hAnsi="Arial" w:cs="Arial"/>
          <w:sz w:val="24"/>
          <w:szCs w:val="24"/>
          <w:lang w:bidi="ru-RU"/>
        </w:rPr>
        <w:t>АКТ</w:t>
      </w:r>
    </w:p>
    <w:p w:rsidR="00271871" w:rsidRPr="00192EBE" w:rsidRDefault="00271871" w:rsidP="00192EBE">
      <w:pPr>
        <w:pStyle w:val="a3"/>
        <w:jc w:val="center"/>
        <w:rPr>
          <w:rFonts w:ascii="Arial" w:hAnsi="Arial" w:cs="Arial"/>
          <w:sz w:val="24"/>
          <w:szCs w:val="24"/>
          <w:lang w:bidi="ru-RU"/>
        </w:rPr>
      </w:pPr>
      <w:r w:rsidRPr="00192EBE">
        <w:rPr>
          <w:rFonts w:ascii="Arial" w:hAnsi="Arial" w:cs="Arial"/>
          <w:sz w:val="24"/>
          <w:szCs w:val="24"/>
          <w:lang w:bidi="ru-RU"/>
        </w:rPr>
        <w:t>комиссионной приемки</w:t>
      </w:r>
    </w:p>
    <w:p w:rsidR="00271871" w:rsidRPr="00192EBE" w:rsidRDefault="00271871" w:rsidP="00192EBE">
      <w:pPr>
        <w:pStyle w:val="a3"/>
        <w:jc w:val="center"/>
        <w:rPr>
          <w:rFonts w:ascii="Arial" w:hAnsi="Arial" w:cs="Arial"/>
          <w:sz w:val="24"/>
          <w:szCs w:val="24"/>
          <w:lang w:bidi="ru-RU"/>
        </w:rPr>
      </w:pPr>
      <w:r w:rsidRPr="00192EBE">
        <w:rPr>
          <w:rFonts w:ascii="Arial" w:hAnsi="Arial" w:cs="Arial"/>
          <w:sz w:val="24"/>
          <w:szCs w:val="24"/>
          <w:lang w:bidi="ru-RU"/>
        </w:rPr>
        <w:t>выполненных работ по ремонту подъезда № многоквартирного дома по адресу:</w:t>
      </w:r>
    </w:p>
    <w:p w:rsidR="00ED5AA1" w:rsidRPr="00192EBE" w:rsidRDefault="00ED5AA1" w:rsidP="007042D9">
      <w:pPr>
        <w:pStyle w:val="a3"/>
        <w:rPr>
          <w:rFonts w:ascii="Arial" w:hAnsi="Arial" w:cs="Arial"/>
          <w:sz w:val="24"/>
          <w:szCs w:val="24"/>
          <w:lang w:bidi="ru-RU"/>
        </w:rPr>
      </w:pPr>
    </w:p>
    <w:p w:rsidR="00271871" w:rsidRPr="00192EBE" w:rsidRDefault="00271871" w:rsidP="007042D9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192EBE">
        <w:rPr>
          <w:rFonts w:ascii="Arial" w:hAnsi="Arial" w:cs="Arial"/>
          <w:sz w:val="24"/>
          <w:szCs w:val="24"/>
          <w:lang w:bidi="ru-RU"/>
        </w:rPr>
        <w:t>Комиссия в составе:</w:t>
      </w:r>
    </w:p>
    <w:p w:rsidR="00271871" w:rsidRPr="00192EBE" w:rsidRDefault="00271871" w:rsidP="007042D9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192EBE">
        <w:rPr>
          <w:rFonts w:ascii="Arial" w:hAnsi="Arial" w:cs="Arial"/>
          <w:sz w:val="24"/>
          <w:szCs w:val="24"/>
          <w:lang w:bidi="ru-RU"/>
        </w:rPr>
        <w:t>представитель администрации</w:t>
      </w:r>
      <w:r w:rsidRPr="00192EBE">
        <w:rPr>
          <w:rFonts w:ascii="Arial" w:hAnsi="Arial" w:cs="Arial"/>
          <w:sz w:val="24"/>
          <w:szCs w:val="24"/>
          <w:lang w:bidi="ru-RU"/>
        </w:rPr>
        <w:tab/>
      </w:r>
      <w:r w:rsidR="007D71C2" w:rsidRPr="00192EBE">
        <w:rPr>
          <w:rFonts w:ascii="Arial" w:hAnsi="Arial" w:cs="Arial"/>
          <w:sz w:val="24"/>
          <w:szCs w:val="24"/>
          <w:lang w:bidi="ru-RU"/>
        </w:rPr>
        <w:t>____________________________________________</w:t>
      </w:r>
    </w:p>
    <w:p w:rsidR="00271871" w:rsidRPr="00192EBE" w:rsidRDefault="007D71C2" w:rsidP="007042D9">
      <w:pPr>
        <w:pStyle w:val="a3"/>
        <w:rPr>
          <w:rFonts w:ascii="Arial" w:hAnsi="Arial" w:cs="Arial"/>
          <w:i/>
          <w:iCs/>
          <w:sz w:val="24"/>
          <w:szCs w:val="24"/>
          <w:lang w:bidi="ru-RU"/>
        </w:rPr>
      </w:pPr>
      <w:r w:rsidRPr="00192EBE">
        <w:rPr>
          <w:rFonts w:ascii="Arial" w:hAnsi="Arial" w:cs="Arial"/>
          <w:i/>
          <w:iCs/>
          <w:sz w:val="24"/>
          <w:szCs w:val="24"/>
          <w:lang w:bidi="ru-RU"/>
        </w:rPr>
        <w:t xml:space="preserve">                                    </w:t>
      </w:r>
      <w:r w:rsidR="00271871" w:rsidRPr="00192EBE">
        <w:rPr>
          <w:rFonts w:ascii="Arial" w:hAnsi="Arial" w:cs="Arial"/>
          <w:i/>
          <w:iCs/>
          <w:sz w:val="24"/>
          <w:szCs w:val="24"/>
          <w:lang w:bidi="ru-RU"/>
        </w:rPr>
        <w:t>(наименование муниципального образования Московской области)</w:t>
      </w:r>
    </w:p>
    <w:p w:rsidR="00271871" w:rsidRPr="00192EBE" w:rsidRDefault="007D71C2" w:rsidP="007042D9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192EBE">
        <w:rPr>
          <w:rFonts w:ascii="Arial" w:hAnsi="Arial" w:cs="Arial"/>
          <w:sz w:val="24"/>
          <w:szCs w:val="24"/>
          <w:lang w:bidi="ru-RU"/>
        </w:rPr>
        <w:t>Московской области_________________________________________________________</w:t>
      </w:r>
      <w:r w:rsidR="00271871" w:rsidRPr="00192EBE">
        <w:rPr>
          <w:rFonts w:ascii="Arial" w:hAnsi="Arial" w:cs="Arial"/>
          <w:sz w:val="24"/>
          <w:szCs w:val="24"/>
          <w:lang w:bidi="ru-RU"/>
        </w:rPr>
        <w:tab/>
      </w:r>
    </w:p>
    <w:p w:rsidR="00271871" w:rsidRPr="00192EBE" w:rsidRDefault="007D71C2" w:rsidP="007042D9">
      <w:pPr>
        <w:pStyle w:val="a3"/>
        <w:rPr>
          <w:rFonts w:ascii="Arial" w:hAnsi="Arial" w:cs="Arial"/>
          <w:i/>
          <w:iCs/>
          <w:sz w:val="24"/>
          <w:szCs w:val="24"/>
          <w:lang w:bidi="ru-RU"/>
        </w:rPr>
      </w:pPr>
      <w:r w:rsidRPr="00192EBE">
        <w:rPr>
          <w:rFonts w:ascii="Arial" w:hAnsi="Arial" w:cs="Arial"/>
          <w:i/>
          <w:iCs/>
          <w:sz w:val="24"/>
          <w:szCs w:val="24"/>
          <w:lang w:bidi="ru-RU"/>
        </w:rPr>
        <w:t xml:space="preserve">                                   </w:t>
      </w:r>
      <w:r w:rsidR="00271871" w:rsidRPr="00192EBE">
        <w:rPr>
          <w:rFonts w:ascii="Arial" w:hAnsi="Arial" w:cs="Arial"/>
          <w:i/>
          <w:iCs/>
          <w:sz w:val="24"/>
          <w:szCs w:val="24"/>
          <w:lang w:bidi="ru-RU"/>
        </w:rPr>
        <w:t>(должность, ФИО представителя)</w:t>
      </w:r>
    </w:p>
    <w:p w:rsidR="00271871" w:rsidRPr="00192EBE" w:rsidRDefault="00271871" w:rsidP="007042D9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192EBE">
        <w:rPr>
          <w:rFonts w:ascii="Arial" w:hAnsi="Arial" w:cs="Arial"/>
          <w:sz w:val="24"/>
          <w:szCs w:val="24"/>
          <w:lang w:bidi="ru-RU"/>
        </w:rPr>
        <w:t>представитель Совета многоквартирного дома / уполномоченный представитель собственников помещений многоквартирного дома</w:t>
      </w:r>
    </w:p>
    <w:p w:rsidR="007D71C2" w:rsidRPr="00192EBE" w:rsidRDefault="007D71C2" w:rsidP="007042D9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192EBE">
        <w:rPr>
          <w:rFonts w:ascii="Arial" w:hAnsi="Arial" w:cs="Arial"/>
          <w:sz w:val="24"/>
          <w:szCs w:val="24"/>
          <w:lang w:bidi="ru-RU"/>
        </w:rPr>
        <w:t>____________________________________________________________________________</w:t>
      </w:r>
    </w:p>
    <w:p w:rsidR="00271871" w:rsidRPr="00192EBE" w:rsidRDefault="007D71C2" w:rsidP="007042D9">
      <w:pPr>
        <w:pStyle w:val="a3"/>
        <w:rPr>
          <w:rFonts w:ascii="Arial" w:hAnsi="Arial" w:cs="Arial"/>
          <w:i/>
          <w:iCs/>
          <w:sz w:val="24"/>
          <w:szCs w:val="24"/>
          <w:lang w:bidi="ru-RU"/>
        </w:rPr>
      </w:pPr>
      <w:r w:rsidRPr="00192EBE">
        <w:rPr>
          <w:rFonts w:ascii="Arial" w:hAnsi="Arial" w:cs="Arial"/>
          <w:i/>
          <w:iCs/>
          <w:sz w:val="24"/>
          <w:szCs w:val="24"/>
          <w:lang w:bidi="ru-RU"/>
        </w:rPr>
        <w:t xml:space="preserve">                                    </w:t>
      </w:r>
      <w:r w:rsidR="00271871" w:rsidRPr="00192EBE">
        <w:rPr>
          <w:rFonts w:ascii="Arial" w:hAnsi="Arial" w:cs="Arial"/>
          <w:i/>
          <w:iCs/>
          <w:sz w:val="24"/>
          <w:szCs w:val="24"/>
          <w:lang w:bidi="ru-RU"/>
        </w:rPr>
        <w:t>(должность в совете, ФИО, № телефона)</w:t>
      </w:r>
    </w:p>
    <w:p w:rsidR="00271871" w:rsidRPr="00192EBE" w:rsidRDefault="00271871" w:rsidP="007042D9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192EBE">
        <w:rPr>
          <w:rFonts w:ascii="Arial" w:hAnsi="Arial" w:cs="Arial"/>
          <w:sz w:val="24"/>
          <w:szCs w:val="24"/>
          <w:lang w:bidi="ru-RU"/>
        </w:rPr>
        <w:t>- представитель организации, осуществляющей управление многоквартирным домом,</w:t>
      </w:r>
    </w:p>
    <w:p w:rsidR="007D71C2" w:rsidRPr="00192EBE" w:rsidRDefault="007D71C2" w:rsidP="007042D9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192EBE">
        <w:rPr>
          <w:rFonts w:ascii="Arial" w:hAnsi="Arial" w:cs="Arial"/>
          <w:sz w:val="24"/>
          <w:szCs w:val="24"/>
          <w:lang w:bidi="ru-RU"/>
        </w:rPr>
        <w:t>____________________________________________________________________________</w:t>
      </w:r>
    </w:p>
    <w:p w:rsidR="007042D9" w:rsidRPr="00192EBE" w:rsidRDefault="007042D9" w:rsidP="007042D9">
      <w:pPr>
        <w:pStyle w:val="a3"/>
        <w:rPr>
          <w:rFonts w:ascii="Arial" w:hAnsi="Arial" w:cs="Arial"/>
          <w:i/>
          <w:iCs/>
          <w:sz w:val="24"/>
          <w:szCs w:val="24"/>
          <w:lang w:bidi="ru-RU"/>
        </w:rPr>
      </w:pPr>
      <w:r w:rsidRPr="00192EBE">
        <w:rPr>
          <w:rFonts w:ascii="Arial" w:hAnsi="Arial" w:cs="Arial"/>
          <w:i/>
          <w:iCs/>
          <w:sz w:val="24"/>
          <w:szCs w:val="24"/>
          <w:lang w:bidi="ru-RU"/>
        </w:rPr>
        <w:t xml:space="preserve">                                    </w:t>
      </w:r>
      <w:r w:rsidR="00271871" w:rsidRPr="00192EBE">
        <w:rPr>
          <w:rFonts w:ascii="Arial" w:hAnsi="Arial" w:cs="Arial"/>
          <w:i/>
          <w:iCs/>
          <w:sz w:val="24"/>
          <w:szCs w:val="24"/>
          <w:lang w:bidi="ru-RU"/>
        </w:rPr>
        <w:t>(наименование организации, ИНН)</w:t>
      </w:r>
    </w:p>
    <w:p w:rsidR="007042D9" w:rsidRPr="00192EBE" w:rsidRDefault="007042D9" w:rsidP="007042D9">
      <w:pPr>
        <w:pStyle w:val="a3"/>
        <w:rPr>
          <w:rFonts w:ascii="Arial" w:hAnsi="Arial" w:cs="Arial"/>
          <w:i/>
          <w:iCs/>
          <w:sz w:val="24"/>
          <w:szCs w:val="24"/>
          <w:lang w:bidi="ru-RU"/>
        </w:rPr>
      </w:pPr>
      <w:r w:rsidRPr="00192EBE">
        <w:rPr>
          <w:rFonts w:ascii="Arial" w:hAnsi="Arial" w:cs="Arial"/>
          <w:i/>
          <w:iCs/>
          <w:sz w:val="24"/>
          <w:szCs w:val="24"/>
          <w:lang w:bidi="ru-RU"/>
        </w:rPr>
        <w:t>____________________________________________________________________________</w:t>
      </w:r>
    </w:p>
    <w:p w:rsidR="007042D9" w:rsidRPr="00192EBE" w:rsidRDefault="007042D9" w:rsidP="007042D9">
      <w:pPr>
        <w:pStyle w:val="a3"/>
        <w:rPr>
          <w:rFonts w:ascii="Arial" w:hAnsi="Arial" w:cs="Arial"/>
          <w:i/>
          <w:iCs/>
          <w:sz w:val="24"/>
          <w:szCs w:val="24"/>
          <w:lang w:bidi="ru-RU"/>
        </w:rPr>
      </w:pPr>
      <w:r w:rsidRPr="00192EBE">
        <w:rPr>
          <w:rFonts w:ascii="Arial" w:hAnsi="Arial" w:cs="Arial"/>
          <w:i/>
          <w:iCs/>
          <w:sz w:val="24"/>
          <w:szCs w:val="24"/>
          <w:lang w:bidi="ru-RU"/>
        </w:rPr>
        <w:t xml:space="preserve">                                    </w:t>
      </w:r>
      <w:r w:rsidR="00271871" w:rsidRPr="00192EBE">
        <w:rPr>
          <w:rFonts w:ascii="Arial" w:hAnsi="Arial" w:cs="Arial"/>
          <w:i/>
          <w:iCs/>
          <w:sz w:val="24"/>
          <w:szCs w:val="24"/>
          <w:lang w:bidi="ru-RU"/>
        </w:rPr>
        <w:t xml:space="preserve"> (должность</w:t>
      </w:r>
      <w:r w:rsidR="00271871" w:rsidRPr="00192EBE">
        <w:rPr>
          <w:rFonts w:ascii="Arial" w:hAnsi="Arial" w:cs="Arial"/>
          <w:sz w:val="24"/>
          <w:szCs w:val="24"/>
          <w:lang w:bidi="ru-RU"/>
        </w:rPr>
        <w:t xml:space="preserve">, </w:t>
      </w:r>
      <w:r w:rsidR="00271871" w:rsidRPr="00192EBE">
        <w:rPr>
          <w:rFonts w:ascii="Arial" w:hAnsi="Arial" w:cs="Arial"/>
          <w:i/>
          <w:iCs/>
          <w:sz w:val="24"/>
          <w:szCs w:val="24"/>
          <w:lang w:bidi="ru-RU"/>
        </w:rPr>
        <w:t xml:space="preserve">ФИО представителя) </w:t>
      </w:r>
    </w:p>
    <w:p w:rsidR="00271871" w:rsidRPr="00192EBE" w:rsidRDefault="00271871" w:rsidP="007042D9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192EBE">
        <w:rPr>
          <w:rFonts w:ascii="Arial" w:hAnsi="Arial" w:cs="Arial"/>
          <w:sz w:val="24"/>
          <w:szCs w:val="24"/>
          <w:lang w:bidi="ru-RU"/>
        </w:rPr>
        <w:t>провела проверку выполненных работ по ремонту подъезда №</w:t>
      </w:r>
      <w:r w:rsidR="007042D9" w:rsidRPr="00192EBE">
        <w:rPr>
          <w:rFonts w:ascii="Arial" w:hAnsi="Arial" w:cs="Arial"/>
          <w:sz w:val="24"/>
          <w:szCs w:val="24"/>
          <w:lang w:bidi="ru-RU"/>
        </w:rPr>
        <w:t>_______</w:t>
      </w:r>
    </w:p>
    <w:p w:rsidR="00271871" w:rsidRPr="00192EBE" w:rsidRDefault="00271871" w:rsidP="007042D9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192EBE">
        <w:rPr>
          <w:rFonts w:ascii="Arial" w:hAnsi="Arial" w:cs="Arial"/>
          <w:sz w:val="24"/>
          <w:szCs w:val="24"/>
          <w:lang w:bidi="ru-RU"/>
        </w:rPr>
        <w:t>многоквартирного дома по адресу:</w:t>
      </w:r>
      <w:r w:rsidR="007042D9" w:rsidRPr="00192EBE">
        <w:rPr>
          <w:rFonts w:ascii="Arial" w:hAnsi="Arial" w:cs="Arial"/>
          <w:sz w:val="24"/>
          <w:szCs w:val="24"/>
          <w:lang w:bidi="ru-RU"/>
        </w:rPr>
        <w:t>_______________________________________________</w:t>
      </w:r>
    </w:p>
    <w:p w:rsidR="00271871" w:rsidRPr="00192EBE" w:rsidRDefault="00CC7879" w:rsidP="007042D9">
      <w:pPr>
        <w:pStyle w:val="a3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>Комиссией установлено:_</w:t>
      </w:r>
      <w:r w:rsidR="007042D9" w:rsidRPr="00192EBE">
        <w:rPr>
          <w:rFonts w:ascii="Arial" w:hAnsi="Arial" w:cs="Arial"/>
          <w:sz w:val="24"/>
          <w:szCs w:val="24"/>
          <w:lang w:bidi="ru-RU"/>
        </w:rPr>
        <w:t>__________________________________________________________________________________________________________________________________________</w:t>
      </w:r>
      <w:r w:rsidR="00271871" w:rsidRPr="00192EBE">
        <w:rPr>
          <w:rFonts w:ascii="Arial" w:hAnsi="Arial" w:cs="Arial"/>
          <w:sz w:val="24"/>
          <w:szCs w:val="24"/>
          <w:lang w:bidi="ru-RU"/>
        </w:rPr>
        <w:tab/>
      </w:r>
    </w:p>
    <w:p w:rsidR="00271871" w:rsidRDefault="00271871" w:rsidP="007042D9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192EBE">
        <w:rPr>
          <w:rFonts w:ascii="Arial" w:hAnsi="Arial" w:cs="Arial"/>
          <w:sz w:val="24"/>
          <w:szCs w:val="24"/>
          <w:lang w:bidi="ru-RU"/>
        </w:rPr>
        <w:t>Подписи членов комиссии:</w:t>
      </w:r>
      <w:bookmarkStart w:id="0" w:name="_GoBack"/>
      <w:bookmarkEnd w:id="0"/>
    </w:p>
    <w:p w:rsidR="00192EBE" w:rsidRDefault="00192EBE" w:rsidP="007042D9">
      <w:pPr>
        <w:pStyle w:val="a3"/>
        <w:rPr>
          <w:rFonts w:ascii="Arial" w:hAnsi="Arial" w:cs="Arial"/>
          <w:sz w:val="24"/>
          <w:szCs w:val="24"/>
          <w:lang w:bidi="ru-RU"/>
        </w:rPr>
      </w:pPr>
    </w:p>
    <w:p w:rsidR="00192EBE" w:rsidRPr="00192EBE" w:rsidRDefault="00192EBE" w:rsidP="007042D9">
      <w:pPr>
        <w:pStyle w:val="a3"/>
        <w:rPr>
          <w:rFonts w:ascii="Arial" w:hAnsi="Arial" w:cs="Arial"/>
          <w:sz w:val="24"/>
          <w:szCs w:val="24"/>
          <w:lang w:bidi="ru-RU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2"/>
        <w:gridCol w:w="1948"/>
        <w:gridCol w:w="2516"/>
        <w:gridCol w:w="1102"/>
      </w:tblGrid>
      <w:tr w:rsidR="00271871" w:rsidRPr="007042D9" w:rsidTr="00DA1D0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892" w:type="dxa"/>
            <w:vMerge w:val="restart"/>
            <w:shd w:val="clear" w:color="auto" w:fill="FFFFFF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7042D9">
              <w:rPr>
                <w:rFonts w:ascii="Arial" w:hAnsi="Arial" w:cs="Arial"/>
                <w:sz w:val="20"/>
                <w:szCs w:val="20"/>
                <w:lang w:bidi="ru-RU"/>
              </w:rPr>
              <w:t>Представитель администрации муниципального образования</w:t>
            </w:r>
          </w:p>
        </w:tc>
        <w:tc>
          <w:tcPr>
            <w:tcW w:w="1948" w:type="dxa"/>
            <w:shd w:val="clear" w:color="auto" w:fill="FFFFFF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2516" w:type="dxa"/>
            <w:shd w:val="clear" w:color="auto" w:fill="FFFFFF"/>
            <w:vAlign w:val="bottom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7042D9">
              <w:rPr>
                <w:rFonts w:ascii="Arial" w:hAnsi="Arial" w:cs="Arial"/>
                <w:i/>
                <w:iCs/>
                <w:sz w:val="20"/>
                <w:szCs w:val="20"/>
                <w:lang w:bidi="ru-RU"/>
              </w:rPr>
              <w:t>(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7042D9">
              <w:rPr>
                <w:rFonts w:ascii="Arial" w:hAnsi="Arial" w:cs="Arial"/>
                <w:i/>
                <w:iCs/>
                <w:sz w:val="20"/>
                <w:szCs w:val="20"/>
                <w:lang w:bidi="ru-RU"/>
              </w:rPr>
              <w:t>)</w:t>
            </w:r>
          </w:p>
        </w:tc>
      </w:tr>
      <w:tr w:rsidR="00271871" w:rsidRPr="007042D9" w:rsidTr="00DA1D05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3892" w:type="dxa"/>
            <w:vMerge/>
            <w:shd w:val="clear" w:color="auto" w:fill="FFFFFF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FFFFFF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7042D9">
              <w:rPr>
                <w:rFonts w:ascii="Arial" w:hAnsi="Arial" w:cs="Arial"/>
                <w:i/>
                <w:iCs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FFFFFF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7042D9">
              <w:rPr>
                <w:rFonts w:ascii="Arial" w:hAnsi="Arial" w:cs="Arial"/>
                <w:i/>
                <w:iCs/>
                <w:sz w:val="20"/>
                <w:szCs w:val="20"/>
                <w:lang w:bidi="ru-RU"/>
              </w:rPr>
              <w:t>(ФИО)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</w:tr>
      <w:tr w:rsidR="00271871" w:rsidRPr="007042D9" w:rsidTr="00DA1D05">
        <w:tblPrEx>
          <w:tblCellMar>
            <w:top w:w="0" w:type="dxa"/>
            <w:bottom w:w="0" w:type="dxa"/>
          </w:tblCellMar>
        </w:tblPrEx>
        <w:trPr>
          <w:trHeight w:hRule="exact" w:val="637"/>
        </w:trPr>
        <w:tc>
          <w:tcPr>
            <w:tcW w:w="3892" w:type="dxa"/>
            <w:vMerge w:val="restart"/>
            <w:shd w:val="clear" w:color="auto" w:fill="FFFFFF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7042D9">
              <w:rPr>
                <w:rFonts w:ascii="Arial" w:hAnsi="Arial" w:cs="Arial"/>
                <w:sz w:val="20"/>
                <w:szCs w:val="20"/>
                <w:lang w:bidi="ru-RU"/>
              </w:rPr>
              <w:t>Представитель Совета МКД / уполномоченный представитель</w:t>
            </w:r>
          </w:p>
        </w:tc>
        <w:tc>
          <w:tcPr>
            <w:tcW w:w="1948" w:type="dxa"/>
            <w:shd w:val="clear" w:color="auto" w:fill="FFFFFF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2516" w:type="dxa"/>
            <w:shd w:val="clear" w:color="auto" w:fill="FFFFFF"/>
            <w:vAlign w:val="bottom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7042D9">
              <w:rPr>
                <w:rFonts w:ascii="Arial" w:hAnsi="Arial" w:cs="Arial"/>
                <w:i/>
                <w:iCs/>
                <w:sz w:val="20"/>
                <w:szCs w:val="20"/>
                <w:lang w:bidi="ru-RU"/>
              </w:rPr>
              <w:t>(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7042D9">
              <w:rPr>
                <w:rFonts w:ascii="Arial" w:hAnsi="Arial" w:cs="Arial"/>
                <w:sz w:val="20"/>
                <w:szCs w:val="20"/>
                <w:lang w:bidi="ru-RU"/>
              </w:rPr>
              <w:t>)</w:t>
            </w:r>
          </w:p>
        </w:tc>
      </w:tr>
      <w:tr w:rsidR="00271871" w:rsidRPr="007042D9" w:rsidTr="00DA1D05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3892" w:type="dxa"/>
            <w:vMerge/>
            <w:shd w:val="clear" w:color="auto" w:fill="FFFFFF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FFFFFF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7042D9">
              <w:rPr>
                <w:rFonts w:ascii="Arial" w:hAnsi="Arial" w:cs="Arial"/>
                <w:i/>
                <w:iCs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FFFFFF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7042D9">
              <w:rPr>
                <w:rFonts w:ascii="Arial" w:hAnsi="Arial" w:cs="Arial"/>
                <w:i/>
                <w:iCs/>
                <w:sz w:val="20"/>
                <w:szCs w:val="20"/>
                <w:lang w:bidi="ru-RU"/>
              </w:rPr>
              <w:t>(ФИО)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</w:tr>
      <w:tr w:rsidR="00271871" w:rsidRPr="007042D9" w:rsidTr="00DA1D05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3892" w:type="dxa"/>
            <w:shd w:val="clear" w:color="auto" w:fill="FFFFFF"/>
            <w:vAlign w:val="bottom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7042D9">
              <w:rPr>
                <w:rFonts w:ascii="Arial" w:hAnsi="Arial" w:cs="Arial"/>
                <w:sz w:val="20"/>
                <w:szCs w:val="20"/>
                <w:lang w:bidi="ru-RU"/>
              </w:rPr>
              <w:t>Представитель управляющей организации</w:t>
            </w:r>
          </w:p>
        </w:tc>
        <w:tc>
          <w:tcPr>
            <w:tcW w:w="1948" w:type="dxa"/>
            <w:shd w:val="clear" w:color="auto" w:fill="FFFFFF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2516" w:type="dxa"/>
            <w:shd w:val="clear" w:color="auto" w:fill="FFFFFF"/>
            <w:vAlign w:val="bottom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7042D9">
              <w:rPr>
                <w:rFonts w:ascii="Arial" w:hAnsi="Arial" w:cs="Arial"/>
                <w:i/>
                <w:iCs/>
                <w:sz w:val="20"/>
                <w:szCs w:val="20"/>
                <w:lang w:bidi="ru-RU"/>
              </w:rPr>
              <w:t>(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7042D9">
              <w:rPr>
                <w:rFonts w:ascii="Arial" w:hAnsi="Arial" w:cs="Arial"/>
                <w:sz w:val="20"/>
                <w:szCs w:val="20"/>
                <w:lang w:bidi="ru-RU"/>
              </w:rPr>
              <w:t>)</w:t>
            </w:r>
          </w:p>
        </w:tc>
      </w:tr>
      <w:tr w:rsidR="00271871" w:rsidRPr="007042D9" w:rsidTr="00192EBE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3892" w:type="dxa"/>
            <w:tcBorders>
              <w:top w:val="single" w:sz="4" w:space="0" w:color="auto"/>
            </w:tcBorders>
            <w:shd w:val="clear" w:color="auto" w:fill="FFFFFF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7042D9">
              <w:rPr>
                <w:rFonts w:ascii="Arial" w:hAnsi="Arial" w:cs="Arial"/>
                <w:i/>
                <w:iCs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7042D9">
              <w:rPr>
                <w:rFonts w:ascii="Arial" w:hAnsi="Arial" w:cs="Arial"/>
                <w:i/>
                <w:iCs/>
                <w:sz w:val="20"/>
                <w:szCs w:val="20"/>
                <w:lang w:bidi="ru-RU"/>
              </w:rPr>
              <w:t>(ФИО)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</w:tcPr>
          <w:p w:rsidR="00271871" w:rsidRPr="007042D9" w:rsidRDefault="00271871" w:rsidP="007042D9">
            <w:pPr>
              <w:pStyle w:val="a3"/>
              <w:rPr>
                <w:rFonts w:ascii="Arial" w:hAnsi="Arial" w:cs="Arial"/>
                <w:sz w:val="20"/>
                <w:szCs w:val="20"/>
                <w:lang w:bidi="ru-RU"/>
              </w:rPr>
            </w:pPr>
          </w:p>
        </w:tc>
      </w:tr>
    </w:tbl>
    <w:p w:rsidR="00271871" w:rsidRPr="007042D9" w:rsidRDefault="00271871" w:rsidP="007042D9">
      <w:pPr>
        <w:pStyle w:val="a3"/>
        <w:rPr>
          <w:rFonts w:ascii="Arial" w:hAnsi="Arial" w:cs="Arial"/>
          <w:sz w:val="20"/>
          <w:szCs w:val="20"/>
          <w:lang w:bidi="ru-RU"/>
        </w:rPr>
      </w:pPr>
    </w:p>
    <w:p w:rsidR="00271871" w:rsidRPr="007042D9" w:rsidRDefault="00271871" w:rsidP="007042D9">
      <w:pPr>
        <w:pStyle w:val="a3"/>
        <w:rPr>
          <w:rFonts w:ascii="Arial" w:hAnsi="Arial" w:cs="Arial"/>
          <w:sz w:val="20"/>
          <w:szCs w:val="20"/>
          <w:lang w:bidi="ru-RU"/>
        </w:rPr>
      </w:pPr>
    </w:p>
    <w:p w:rsidR="00271871" w:rsidRPr="007042D9" w:rsidRDefault="00271871" w:rsidP="00192EBE">
      <w:pPr>
        <w:pStyle w:val="a3"/>
        <w:jc w:val="right"/>
        <w:rPr>
          <w:rFonts w:ascii="Arial" w:hAnsi="Arial" w:cs="Arial"/>
          <w:i/>
          <w:iCs/>
          <w:sz w:val="20"/>
          <w:szCs w:val="20"/>
          <w:lang w:bidi="ru-RU"/>
        </w:rPr>
      </w:pPr>
      <w:r w:rsidRPr="007042D9">
        <w:rPr>
          <w:rFonts w:ascii="Arial" w:hAnsi="Arial" w:cs="Arial"/>
          <w:i/>
          <w:iCs/>
          <w:sz w:val="20"/>
          <w:szCs w:val="20"/>
          <w:lang w:bidi="ru-RU"/>
        </w:rPr>
        <w:t>Согласовано:</w:t>
      </w:r>
    </w:p>
    <w:p w:rsidR="00192EBE" w:rsidRDefault="00271871" w:rsidP="00192EBE">
      <w:pPr>
        <w:pStyle w:val="a3"/>
        <w:jc w:val="right"/>
        <w:rPr>
          <w:rFonts w:ascii="Arial" w:hAnsi="Arial" w:cs="Arial"/>
          <w:sz w:val="20"/>
          <w:szCs w:val="20"/>
          <w:lang w:bidi="ru-RU"/>
        </w:rPr>
      </w:pPr>
      <w:r w:rsidRPr="007042D9">
        <w:rPr>
          <w:rFonts w:ascii="Arial" w:hAnsi="Arial" w:cs="Arial"/>
          <w:sz w:val="20"/>
          <w:szCs w:val="20"/>
          <w:lang w:bidi="ru-RU"/>
        </w:rPr>
        <w:t>Представитель Государственного</w:t>
      </w:r>
    </w:p>
    <w:p w:rsidR="00192EBE" w:rsidRDefault="00271871" w:rsidP="00192EBE">
      <w:pPr>
        <w:pStyle w:val="a3"/>
        <w:jc w:val="right"/>
        <w:rPr>
          <w:rFonts w:ascii="Arial" w:hAnsi="Arial" w:cs="Arial"/>
          <w:sz w:val="20"/>
          <w:szCs w:val="20"/>
          <w:lang w:bidi="ru-RU"/>
        </w:rPr>
      </w:pPr>
      <w:r w:rsidRPr="007042D9">
        <w:rPr>
          <w:rFonts w:ascii="Arial" w:hAnsi="Arial" w:cs="Arial"/>
          <w:sz w:val="20"/>
          <w:szCs w:val="20"/>
          <w:lang w:bidi="ru-RU"/>
        </w:rPr>
        <w:t xml:space="preserve"> бюджетного учреждения Московской</w:t>
      </w:r>
    </w:p>
    <w:p w:rsidR="00192EBE" w:rsidRDefault="00271871" w:rsidP="00192EBE">
      <w:pPr>
        <w:pStyle w:val="a3"/>
        <w:jc w:val="right"/>
        <w:rPr>
          <w:rFonts w:ascii="Arial" w:hAnsi="Arial" w:cs="Arial"/>
          <w:sz w:val="20"/>
          <w:szCs w:val="20"/>
          <w:lang w:bidi="ru-RU"/>
        </w:rPr>
      </w:pPr>
      <w:r w:rsidRPr="007042D9">
        <w:rPr>
          <w:rFonts w:ascii="Arial" w:hAnsi="Arial" w:cs="Arial"/>
          <w:sz w:val="20"/>
          <w:szCs w:val="20"/>
          <w:lang w:bidi="ru-RU"/>
        </w:rPr>
        <w:t xml:space="preserve"> области «Управление технического</w:t>
      </w:r>
    </w:p>
    <w:p w:rsidR="00192EBE" w:rsidRDefault="00271871" w:rsidP="00192EBE">
      <w:pPr>
        <w:pStyle w:val="a3"/>
        <w:jc w:val="right"/>
        <w:rPr>
          <w:rFonts w:ascii="Arial" w:hAnsi="Arial" w:cs="Arial"/>
          <w:sz w:val="20"/>
          <w:szCs w:val="20"/>
          <w:lang w:bidi="ru-RU"/>
        </w:rPr>
      </w:pPr>
      <w:r w:rsidRPr="007042D9">
        <w:rPr>
          <w:rFonts w:ascii="Arial" w:hAnsi="Arial" w:cs="Arial"/>
          <w:sz w:val="20"/>
          <w:szCs w:val="20"/>
          <w:lang w:bidi="ru-RU"/>
        </w:rPr>
        <w:t xml:space="preserve"> н</w:t>
      </w:r>
      <w:r w:rsidR="00192EBE">
        <w:rPr>
          <w:rFonts w:ascii="Arial" w:hAnsi="Arial" w:cs="Arial"/>
          <w:sz w:val="20"/>
          <w:szCs w:val="20"/>
          <w:lang w:bidi="ru-RU"/>
        </w:rPr>
        <w:t>адзора капитального ремонта</w:t>
      </w:r>
    </w:p>
    <w:p w:rsidR="005A2E01" w:rsidRPr="00192EBE" w:rsidRDefault="00192EBE" w:rsidP="00192EBE">
      <w:pPr>
        <w:pStyle w:val="a3"/>
        <w:jc w:val="right"/>
        <w:rPr>
          <w:rFonts w:ascii="Arial" w:hAnsi="Arial" w:cs="Arial"/>
          <w:sz w:val="20"/>
          <w:szCs w:val="20"/>
          <w:lang w:bidi="ru-RU"/>
        </w:rPr>
        <w:sectPr w:rsidR="005A2E01" w:rsidRPr="00192EBE" w:rsidSect="005A2E01">
          <w:type w:val="nextColumn"/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sz w:val="20"/>
          <w:szCs w:val="20"/>
          <w:lang w:bidi="ru-RU"/>
        </w:rPr>
        <w:t>___________________(____________)</w:t>
      </w:r>
    </w:p>
    <w:p w:rsidR="005A2E01" w:rsidRPr="005A2E01" w:rsidRDefault="005A2E01" w:rsidP="005A2E01">
      <w:pPr>
        <w:jc w:val="both"/>
        <w:rPr>
          <w:rFonts w:ascii="Arial" w:hAnsi="Arial" w:cs="Arial"/>
          <w:sz w:val="24"/>
          <w:szCs w:val="24"/>
          <w:lang w:bidi="ru-RU"/>
        </w:rPr>
        <w:sectPr w:rsidR="005A2E01" w:rsidRPr="005A2E01" w:rsidSect="005A2E01">
          <w:type w:val="nextColumn"/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A23B10" w:rsidRPr="005A2E01" w:rsidRDefault="00A23B10" w:rsidP="00271871">
      <w:pPr>
        <w:jc w:val="both"/>
        <w:rPr>
          <w:rFonts w:ascii="Arial" w:hAnsi="Arial" w:cs="Arial"/>
          <w:sz w:val="24"/>
          <w:szCs w:val="24"/>
        </w:rPr>
      </w:pPr>
    </w:p>
    <w:sectPr w:rsidR="00A23B10" w:rsidRPr="005A2E01" w:rsidSect="005A2E01">
      <w:type w:val="nextColumn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211C"/>
    <w:multiLevelType w:val="multilevel"/>
    <w:tmpl w:val="F0CEA4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E2840"/>
    <w:multiLevelType w:val="multilevel"/>
    <w:tmpl w:val="922C22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1A2FD4"/>
    <w:multiLevelType w:val="multilevel"/>
    <w:tmpl w:val="4B7E889A"/>
    <w:lvl w:ilvl="0">
      <w:start w:val="5"/>
      <w:numFmt w:val="decimal"/>
      <w:lvlText w:val="2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2478F8"/>
    <w:multiLevelType w:val="multilevel"/>
    <w:tmpl w:val="2EDC235E"/>
    <w:lvl w:ilvl="0">
      <w:start w:val="5"/>
      <w:numFmt w:val="decimal"/>
      <w:lvlText w:val="7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606E6F"/>
    <w:multiLevelType w:val="multilevel"/>
    <w:tmpl w:val="F0A0E6CC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1D0C5A"/>
    <w:multiLevelType w:val="multilevel"/>
    <w:tmpl w:val="FAB49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3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4E430A"/>
    <w:multiLevelType w:val="multilevel"/>
    <w:tmpl w:val="4B60FF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9"/>
    <w:rsid w:val="00044A01"/>
    <w:rsid w:val="000D2BE2"/>
    <w:rsid w:val="00105719"/>
    <w:rsid w:val="00192EBE"/>
    <w:rsid w:val="00271871"/>
    <w:rsid w:val="003D5BBD"/>
    <w:rsid w:val="00505206"/>
    <w:rsid w:val="005A2E01"/>
    <w:rsid w:val="005C63F9"/>
    <w:rsid w:val="007042D9"/>
    <w:rsid w:val="00736860"/>
    <w:rsid w:val="00793719"/>
    <w:rsid w:val="007D71C2"/>
    <w:rsid w:val="007E3067"/>
    <w:rsid w:val="00946EB9"/>
    <w:rsid w:val="00A23B10"/>
    <w:rsid w:val="00AD3DFB"/>
    <w:rsid w:val="00AD4B77"/>
    <w:rsid w:val="00AF7347"/>
    <w:rsid w:val="00B621D9"/>
    <w:rsid w:val="00CA58CF"/>
    <w:rsid w:val="00CB5835"/>
    <w:rsid w:val="00CC7879"/>
    <w:rsid w:val="00D97EC6"/>
    <w:rsid w:val="00EA77CA"/>
    <w:rsid w:val="00ED5AA1"/>
    <w:rsid w:val="00FE0747"/>
    <w:rsid w:val="00FE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25E37-EA77-4CE3-B9B6-555B54CF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E0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D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2021-08-04T06:47:00Z</dcterms:created>
  <dcterms:modified xsi:type="dcterms:W3CDTF">2021-08-04T07:23:00Z</dcterms:modified>
</cp:coreProperties>
</file>